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16" w:rsidRPr="00693216" w:rsidRDefault="00825A2D" w:rsidP="00693216">
      <w:pPr>
        <w:pStyle w:val="50"/>
        <w:jc w:val="center"/>
        <w:rPr>
          <w:sz w:val="20"/>
          <w:szCs w:val="20"/>
        </w:rPr>
      </w:pPr>
      <w:bookmarkStart w:id="0" w:name="_GoBack"/>
      <w:bookmarkEnd w:id="0"/>
      <w:permStart w:id="1862027214" w:edGrp="everyone"/>
      <w:permEnd w:id="1862027214"/>
      <w:r w:rsidRPr="00693216">
        <w:rPr>
          <w:sz w:val="20"/>
          <w:szCs w:val="20"/>
        </w:rPr>
        <w:t>Приложение № 4</w:t>
      </w:r>
    </w:p>
    <w:p w:rsidR="00EE619C" w:rsidRPr="00693216" w:rsidRDefault="00693216" w:rsidP="00693216">
      <w:pPr>
        <w:pStyle w:val="50"/>
        <w:shd w:val="clear" w:color="auto" w:fill="auto"/>
        <w:spacing w:before="0" w:line="240" w:lineRule="auto"/>
        <w:rPr>
          <w:sz w:val="20"/>
          <w:szCs w:val="20"/>
        </w:rPr>
        <w:sectPr w:rsidR="00EE619C" w:rsidRPr="00693216" w:rsidSect="00693216">
          <w:pgSz w:w="16840" w:h="11900" w:orient="landscape"/>
          <w:pgMar w:top="851" w:right="1053" w:bottom="1283" w:left="10915" w:header="0" w:footer="3" w:gutter="0"/>
          <w:cols w:space="720"/>
          <w:noEndnote/>
          <w:docGrid w:linePitch="360"/>
        </w:sectPr>
      </w:pPr>
      <w:r w:rsidRPr="00693216">
        <w:rPr>
          <w:sz w:val="20"/>
          <w:szCs w:val="20"/>
        </w:rPr>
        <w:t>к Порядку учета бюджетных и денежных обязательств получателей средств бюджетов МО «Кингисеппский муниципальный район», МО «Кингисеппское городское поселение» и бюджетов сельских поселений, формирование и исполнение которых осуществляется комитетом финансов администрации МО «Кингисеппский муниципальный район», утвержденному приказом комитета финансов от 29.06.2020 №70</w:t>
      </w:r>
    </w:p>
    <w:p w:rsidR="009853B3" w:rsidRDefault="00693216" w:rsidP="00190BF6">
      <w:pPr>
        <w:pStyle w:val="80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</w:t>
      </w:r>
    </w:p>
    <w:p w:rsidR="00EE619C" w:rsidRPr="00693216" w:rsidRDefault="00825A2D" w:rsidP="00190BF6">
      <w:pPr>
        <w:pStyle w:val="80"/>
        <w:shd w:val="clear" w:color="auto" w:fill="auto"/>
        <w:spacing w:after="0" w:line="240" w:lineRule="auto"/>
        <w:jc w:val="left"/>
      </w:pPr>
      <w:r w:rsidRPr="00693216">
        <w:t>(наименование финансового органа)</w:t>
      </w:r>
    </w:p>
    <w:p w:rsidR="00EE619C" w:rsidRPr="00133F33" w:rsidRDefault="00825A2D" w:rsidP="007E35EF">
      <w:pPr>
        <w:pStyle w:val="70"/>
        <w:shd w:val="clear" w:color="auto" w:fill="auto"/>
        <w:spacing w:before="0" w:after="0" w:line="240" w:lineRule="auto"/>
        <w:rPr>
          <w:b/>
        </w:rPr>
      </w:pPr>
      <w:r w:rsidRPr="00133F33">
        <w:rPr>
          <w:b/>
        </w:rPr>
        <w:t>СПРАВКА</w:t>
      </w:r>
    </w:p>
    <w:p w:rsidR="00EE619C" w:rsidRPr="00133F33" w:rsidRDefault="00825A2D" w:rsidP="007E35EF">
      <w:pPr>
        <w:pStyle w:val="70"/>
        <w:shd w:val="clear" w:color="auto" w:fill="auto"/>
        <w:spacing w:before="0" w:after="0" w:line="240" w:lineRule="auto"/>
        <w:rPr>
          <w:b/>
        </w:rPr>
      </w:pPr>
      <w:r w:rsidRPr="00133F33">
        <w:rPr>
          <w:b/>
        </w:rPr>
        <w:t>ОБ ИСПОЛНЕНИИ ПРИНЯТЫХ НА УЧЕТ БЮДЖЕТНЫХ ОБЯЗАТЕЛЬСТВ</w:t>
      </w:r>
    </w:p>
    <w:p w:rsidR="00693216" w:rsidRDefault="00693216" w:rsidP="00190BF6">
      <w:pPr>
        <w:pStyle w:val="80"/>
        <w:shd w:val="clear" w:color="auto" w:fill="auto"/>
        <w:tabs>
          <w:tab w:val="left" w:pos="7490"/>
        </w:tabs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EE619C" w:rsidRPr="00693216" w:rsidRDefault="00825A2D" w:rsidP="00190BF6">
      <w:pPr>
        <w:pStyle w:val="80"/>
        <w:shd w:val="clear" w:color="auto" w:fill="auto"/>
        <w:tabs>
          <w:tab w:val="left" w:pos="7490"/>
        </w:tabs>
        <w:spacing w:after="0" w:line="240" w:lineRule="auto"/>
        <w:jc w:val="left"/>
      </w:pPr>
      <w:r w:rsidRPr="00693216">
        <w:t>(наименование получателя средств)</w:t>
      </w:r>
    </w:p>
    <w:p w:rsidR="00693216" w:rsidRPr="00693216" w:rsidRDefault="00693216" w:rsidP="00190BF6">
      <w:pPr>
        <w:pStyle w:val="50"/>
        <w:shd w:val="clear" w:color="auto" w:fill="auto"/>
        <w:tabs>
          <w:tab w:val="left" w:pos="8730"/>
        </w:tabs>
        <w:spacing w:before="0" w:line="240" w:lineRule="auto"/>
        <w:jc w:val="left"/>
        <w:rPr>
          <w:sz w:val="20"/>
          <w:szCs w:val="20"/>
        </w:rPr>
      </w:pPr>
    </w:p>
    <w:p w:rsidR="00EE619C" w:rsidRPr="00190BF6" w:rsidRDefault="009853B3" w:rsidP="00190BF6">
      <w:pPr>
        <w:pStyle w:val="50"/>
        <w:shd w:val="clear" w:color="auto" w:fill="auto"/>
        <w:tabs>
          <w:tab w:val="left" w:pos="8730"/>
        </w:tabs>
        <w:spacing w:before="0" w:line="240" w:lineRule="auto"/>
        <w:jc w:val="left"/>
      </w:pPr>
      <w:r w:rsidRPr="00190BF6">
        <w:t>Н</w:t>
      </w:r>
      <w:r w:rsidR="00693216">
        <w:t>а</w:t>
      </w:r>
      <w:r w:rsidR="007E35EF">
        <w:t>__</w:t>
      </w:r>
      <w:r>
        <w:t xml:space="preserve"> </w:t>
      </w:r>
      <w:r w:rsidR="00825A2D" w:rsidRPr="00190BF6">
        <w:t>20</w:t>
      </w:r>
      <w:r w:rsidR="00693216">
        <w:t>____</w:t>
      </w:r>
      <w:r w:rsidR="00825A2D" w:rsidRPr="00190BF6">
        <w:t>г.</w:t>
      </w:r>
    </w:p>
    <w:p w:rsidR="00EE619C" w:rsidRPr="00190BF6" w:rsidRDefault="00825A2D" w:rsidP="00190BF6">
      <w:pPr>
        <w:pStyle w:val="a5"/>
        <w:framePr w:w="14868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  <w:r w:rsidRPr="00693216">
        <w:rPr>
          <w:rStyle w:val="a6"/>
        </w:rPr>
        <w:t>Единица измерения</w:t>
      </w:r>
      <w:r w:rsidRPr="00190BF6">
        <w:rPr>
          <w:rStyle w:val="a6"/>
          <w:sz w:val="24"/>
          <w:szCs w:val="24"/>
        </w:rPr>
        <w:t>: руб</w:t>
      </w:r>
      <w:r w:rsidR="00693216">
        <w:rPr>
          <w:rStyle w:val="a6"/>
          <w:sz w:val="24"/>
          <w:szCs w:val="24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1276"/>
        <w:gridCol w:w="1035"/>
        <w:gridCol w:w="1678"/>
        <w:gridCol w:w="1670"/>
        <w:gridCol w:w="1667"/>
        <w:gridCol w:w="1688"/>
        <w:gridCol w:w="1660"/>
        <w:gridCol w:w="2351"/>
      </w:tblGrid>
      <w:tr w:rsidR="00EE619C" w:rsidRPr="00190BF6">
        <w:trPr>
          <w:trHeight w:hRule="exact" w:val="922"/>
          <w:jc w:val="center"/>
        </w:trPr>
        <w:tc>
          <w:tcPr>
            <w:tcW w:w="41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19C" w:rsidRPr="00190BF6" w:rsidRDefault="00825A2D" w:rsidP="007E35EF">
            <w:pPr>
              <w:pStyle w:val="20"/>
              <w:framePr w:w="1486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90BF6">
              <w:rPr>
                <w:rStyle w:val="210pt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19C" w:rsidRPr="007E35EF" w:rsidRDefault="00825A2D" w:rsidP="007E35EF">
            <w:pPr>
              <w:pStyle w:val="20"/>
              <w:framePr w:w="1486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E35EF">
              <w:rPr>
                <w:rStyle w:val="210pt0"/>
                <w:sz w:val="22"/>
                <w:szCs w:val="22"/>
              </w:rPr>
              <w:t>Лимит бюджетных обязательств на год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19C" w:rsidRPr="007E35EF" w:rsidRDefault="00825A2D" w:rsidP="007E35EF">
            <w:pPr>
              <w:pStyle w:val="20"/>
              <w:framePr w:w="1486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E35EF">
              <w:rPr>
                <w:rStyle w:val="210pt0"/>
                <w:sz w:val="22"/>
                <w:szCs w:val="22"/>
              </w:rPr>
              <w:t>Поставлено на учет бюджетных обязательств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19C" w:rsidRPr="007E35EF" w:rsidRDefault="00825A2D" w:rsidP="007E35EF">
            <w:pPr>
              <w:pStyle w:val="20"/>
              <w:framePr w:w="1486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E35EF">
              <w:rPr>
                <w:rStyle w:val="210pt0"/>
                <w:sz w:val="22"/>
                <w:szCs w:val="22"/>
              </w:rPr>
              <w:t>Оплачено принятых на учет бюджетных обязательств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19C" w:rsidRPr="007E35EF" w:rsidRDefault="00825A2D" w:rsidP="007E35EF">
            <w:pPr>
              <w:pStyle w:val="20"/>
              <w:framePr w:w="1486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E35EF">
              <w:rPr>
                <w:rStyle w:val="210pt0"/>
                <w:sz w:val="22"/>
                <w:szCs w:val="22"/>
              </w:rPr>
              <w:t>Неоплаченные</w:t>
            </w:r>
          </w:p>
          <w:p w:rsidR="00EE619C" w:rsidRPr="007E35EF" w:rsidRDefault="00825A2D" w:rsidP="007E35EF">
            <w:pPr>
              <w:pStyle w:val="20"/>
              <w:framePr w:w="1486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E35EF">
              <w:rPr>
                <w:rStyle w:val="210pt0"/>
                <w:sz w:val="22"/>
                <w:szCs w:val="22"/>
              </w:rPr>
              <w:t>бюджетные</w:t>
            </w:r>
          </w:p>
          <w:p w:rsidR="00EE619C" w:rsidRPr="007E35EF" w:rsidRDefault="00825A2D" w:rsidP="007E35EF">
            <w:pPr>
              <w:pStyle w:val="20"/>
              <w:framePr w:w="1486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E35EF">
              <w:rPr>
                <w:rStyle w:val="210pt0"/>
                <w:sz w:val="22"/>
                <w:szCs w:val="22"/>
              </w:rPr>
              <w:t>обязательства</w:t>
            </w:r>
          </w:p>
          <w:p w:rsidR="00EE619C" w:rsidRPr="007E35EF" w:rsidRDefault="00825A2D" w:rsidP="007E35EF">
            <w:pPr>
              <w:pStyle w:val="20"/>
              <w:framePr w:w="1486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E35EF">
              <w:rPr>
                <w:rStyle w:val="210pt0"/>
                <w:sz w:val="22"/>
                <w:szCs w:val="22"/>
              </w:rPr>
              <w:t>(гр</w:t>
            </w:r>
            <w:proofErr w:type="gramStart"/>
            <w:r w:rsidRPr="007E35EF">
              <w:rPr>
                <w:rStyle w:val="210pt0"/>
                <w:sz w:val="22"/>
                <w:szCs w:val="22"/>
              </w:rPr>
              <w:t>.З</w:t>
            </w:r>
            <w:proofErr w:type="gramEnd"/>
            <w:r w:rsidRPr="007E35EF">
              <w:rPr>
                <w:rStyle w:val="210pt0"/>
                <w:sz w:val="22"/>
                <w:szCs w:val="22"/>
              </w:rPr>
              <w:t>-гр.4)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19C" w:rsidRPr="007E35EF" w:rsidRDefault="00825A2D" w:rsidP="007E35EF">
            <w:pPr>
              <w:pStyle w:val="20"/>
              <w:framePr w:w="1486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E35EF">
              <w:rPr>
                <w:rStyle w:val="210pt0"/>
                <w:sz w:val="22"/>
                <w:szCs w:val="22"/>
              </w:rPr>
              <w:t>Оплачено</w:t>
            </w:r>
          </w:p>
          <w:p w:rsidR="00EE619C" w:rsidRPr="007E35EF" w:rsidRDefault="00825A2D" w:rsidP="007E35EF">
            <w:pPr>
              <w:pStyle w:val="20"/>
              <w:framePr w:w="1486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E35EF">
              <w:rPr>
                <w:rStyle w:val="210pt0"/>
                <w:sz w:val="22"/>
                <w:szCs w:val="22"/>
              </w:rPr>
              <w:t>прочих</w:t>
            </w:r>
          </w:p>
          <w:p w:rsidR="00EE619C" w:rsidRPr="007E35EF" w:rsidRDefault="00825A2D" w:rsidP="007E35EF">
            <w:pPr>
              <w:pStyle w:val="20"/>
              <w:framePr w:w="1486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E35EF">
              <w:rPr>
                <w:rStyle w:val="210pt0"/>
                <w:sz w:val="22"/>
                <w:szCs w:val="22"/>
              </w:rPr>
              <w:t>денежных</w:t>
            </w:r>
          </w:p>
          <w:p w:rsidR="00EE619C" w:rsidRPr="007E35EF" w:rsidRDefault="00825A2D" w:rsidP="007E35EF">
            <w:pPr>
              <w:pStyle w:val="20"/>
              <w:framePr w:w="1486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E35EF">
              <w:rPr>
                <w:rStyle w:val="210pt0"/>
                <w:sz w:val="22"/>
                <w:szCs w:val="22"/>
              </w:rPr>
              <w:t>обязательств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19C" w:rsidRPr="007E35EF" w:rsidRDefault="00825A2D" w:rsidP="007E35EF">
            <w:pPr>
              <w:pStyle w:val="20"/>
              <w:framePr w:w="1486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E35EF">
              <w:rPr>
                <w:rStyle w:val="210pt0"/>
                <w:sz w:val="22"/>
                <w:szCs w:val="22"/>
              </w:rPr>
              <w:t>Свободный остаток лимита бюджетных обязательств (гр.2-гр</w:t>
            </w:r>
            <w:proofErr w:type="gramStart"/>
            <w:r w:rsidRPr="007E35EF">
              <w:rPr>
                <w:rStyle w:val="210pt0"/>
                <w:sz w:val="22"/>
                <w:szCs w:val="22"/>
              </w:rPr>
              <w:t>.З</w:t>
            </w:r>
            <w:proofErr w:type="gramEnd"/>
            <w:r w:rsidRPr="007E35EF">
              <w:rPr>
                <w:rStyle w:val="210pt0"/>
                <w:sz w:val="22"/>
                <w:szCs w:val="22"/>
              </w:rPr>
              <w:t>- гр.6)</w:t>
            </w:r>
          </w:p>
        </w:tc>
      </w:tr>
      <w:tr w:rsidR="00EE619C" w:rsidRPr="00190BF6" w:rsidTr="007E35EF">
        <w:trPr>
          <w:trHeight w:hRule="exact" w:val="42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19C" w:rsidRPr="00190BF6" w:rsidRDefault="00825A2D" w:rsidP="007E35EF">
            <w:pPr>
              <w:pStyle w:val="20"/>
              <w:framePr w:w="1486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90BF6">
              <w:rPr>
                <w:rStyle w:val="210pt0"/>
                <w:sz w:val="24"/>
                <w:szCs w:val="24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19C" w:rsidRPr="00190BF6" w:rsidRDefault="00825A2D" w:rsidP="007E35EF">
            <w:pPr>
              <w:pStyle w:val="20"/>
              <w:framePr w:w="1486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90BF6">
              <w:rPr>
                <w:rStyle w:val="210pt0"/>
                <w:sz w:val="24"/>
                <w:szCs w:val="24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19C" w:rsidRPr="00190BF6" w:rsidRDefault="00825A2D" w:rsidP="007E35EF">
            <w:pPr>
              <w:pStyle w:val="20"/>
              <w:framePr w:w="1486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90BF6">
              <w:rPr>
                <w:rStyle w:val="210pt0"/>
                <w:sz w:val="24"/>
                <w:szCs w:val="24"/>
              </w:rPr>
              <w:t>КЦСР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19C" w:rsidRPr="00190BF6" w:rsidRDefault="00825A2D" w:rsidP="007E35EF">
            <w:pPr>
              <w:pStyle w:val="20"/>
              <w:framePr w:w="1486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90BF6">
              <w:rPr>
                <w:rStyle w:val="210pt0"/>
                <w:sz w:val="24"/>
                <w:szCs w:val="24"/>
              </w:rPr>
              <w:t>КВР</w:t>
            </w:r>
          </w:p>
        </w:tc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619C" w:rsidRPr="00190BF6" w:rsidRDefault="00EE619C" w:rsidP="00190BF6">
            <w:pPr>
              <w:framePr w:w="148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619C" w:rsidRPr="00190BF6" w:rsidRDefault="00EE619C" w:rsidP="00190BF6">
            <w:pPr>
              <w:framePr w:w="148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619C" w:rsidRPr="00190BF6" w:rsidRDefault="00EE619C" w:rsidP="00190BF6">
            <w:pPr>
              <w:framePr w:w="148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619C" w:rsidRPr="00190BF6" w:rsidRDefault="00EE619C" w:rsidP="00190BF6">
            <w:pPr>
              <w:framePr w:w="148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619C" w:rsidRPr="00190BF6" w:rsidRDefault="00EE619C" w:rsidP="00190BF6">
            <w:pPr>
              <w:framePr w:w="148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19C" w:rsidRPr="00190BF6" w:rsidRDefault="00EE619C" w:rsidP="00190BF6">
            <w:pPr>
              <w:framePr w:w="148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E619C" w:rsidRPr="00190BF6">
        <w:trPr>
          <w:trHeight w:hRule="exact" w:val="263"/>
          <w:jc w:val="center"/>
        </w:trPr>
        <w:tc>
          <w:tcPr>
            <w:tcW w:w="41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19C" w:rsidRPr="007E35EF" w:rsidRDefault="00825A2D" w:rsidP="007E35EF">
            <w:pPr>
              <w:pStyle w:val="20"/>
              <w:framePr w:w="1486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E35EF">
              <w:rPr>
                <w:rStyle w:val="210pt0"/>
                <w:b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19C" w:rsidRPr="007E35EF" w:rsidRDefault="00825A2D" w:rsidP="007E35EF">
            <w:pPr>
              <w:pStyle w:val="20"/>
              <w:framePr w:w="1486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E35EF">
              <w:rPr>
                <w:rStyle w:val="210pt0"/>
                <w:b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19C" w:rsidRPr="007E35EF" w:rsidRDefault="00825A2D" w:rsidP="007E35EF">
            <w:pPr>
              <w:pStyle w:val="20"/>
              <w:framePr w:w="1486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E35EF">
              <w:rPr>
                <w:rStyle w:val="210pt0"/>
                <w:b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19C" w:rsidRPr="007E35EF" w:rsidRDefault="00825A2D" w:rsidP="007E35EF">
            <w:pPr>
              <w:pStyle w:val="20"/>
              <w:framePr w:w="1486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E35EF">
              <w:rPr>
                <w:rStyle w:val="210pt0"/>
                <w:b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19C" w:rsidRPr="007E35EF" w:rsidRDefault="00825A2D" w:rsidP="007E35EF">
            <w:pPr>
              <w:pStyle w:val="20"/>
              <w:framePr w:w="1486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E35EF">
              <w:rPr>
                <w:rStyle w:val="210pt0"/>
                <w:b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19C" w:rsidRPr="007E35EF" w:rsidRDefault="00825A2D" w:rsidP="007E35EF">
            <w:pPr>
              <w:pStyle w:val="20"/>
              <w:framePr w:w="1486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E35EF">
              <w:rPr>
                <w:rStyle w:val="210pt0"/>
                <w:b/>
                <w:sz w:val="24"/>
                <w:szCs w:val="24"/>
              </w:rPr>
              <w:t>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19C" w:rsidRPr="007E35EF" w:rsidRDefault="00825A2D" w:rsidP="007E35EF">
            <w:pPr>
              <w:pStyle w:val="20"/>
              <w:framePr w:w="1486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E35EF">
              <w:rPr>
                <w:rStyle w:val="210pt0"/>
                <w:b/>
                <w:sz w:val="24"/>
                <w:szCs w:val="24"/>
              </w:rPr>
              <w:t>7</w:t>
            </w:r>
          </w:p>
        </w:tc>
      </w:tr>
      <w:tr w:rsidR="00EE619C" w:rsidRPr="00190BF6" w:rsidTr="007E35EF">
        <w:trPr>
          <w:trHeight w:hRule="exact" w:val="26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EE619C" w:rsidP="00190BF6">
            <w:pPr>
              <w:framePr w:w="148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EE619C" w:rsidP="00190BF6">
            <w:pPr>
              <w:framePr w:w="148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EE619C" w:rsidP="00190BF6">
            <w:pPr>
              <w:framePr w:w="148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EE619C" w:rsidP="00190BF6">
            <w:pPr>
              <w:framePr w:w="148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EE619C" w:rsidP="00190BF6">
            <w:pPr>
              <w:framePr w:w="148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EE619C" w:rsidP="00190BF6">
            <w:pPr>
              <w:framePr w:w="148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EE619C" w:rsidP="00190BF6">
            <w:pPr>
              <w:framePr w:w="148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EE619C" w:rsidP="00190BF6">
            <w:pPr>
              <w:framePr w:w="148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EE619C" w:rsidP="00190BF6">
            <w:pPr>
              <w:framePr w:w="148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EE619C" w:rsidP="00190BF6">
            <w:pPr>
              <w:framePr w:w="148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E619C" w:rsidRPr="00190BF6" w:rsidTr="007E35EF">
        <w:trPr>
          <w:trHeight w:hRule="exact" w:val="29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EE619C" w:rsidP="00190BF6">
            <w:pPr>
              <w:framePr w:w="148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EE619C" w:rsidP="00190BF6">
            <w:pPr>
              <w:framePr w:w="148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EE619C" w:rsidP="00190BF6">
            <w:pPr>
              <w:framePr w:w="148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EE619C" w:rsidP="00190BF6">
            <w:pPr>
              <w:framePr w:w="148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EE619C" w:rsidP="00190BF6">
            <w:pPr>
              <w:framePr w:w="148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EE619C" w:rsidP="00190BF6">
            <w:pPr>
              <w:framePr w:w="148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EE619C" w:rsidP="00190BF6">
            <w:pPr>
              <w:framePr w:w="148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EE619C" w:rsidP="00190BF6">
            <w:pPr>
              <w:framePr w:w="148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EE619C" w:rsidP="00190BF6">
            <w:pPr>
              <w:framePr w:w="148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EE619C" w:rsidP="00190BF6">
            <w:pPr>
              <w:framePr w:w="148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E619C" w:rsidRPr="00190BF6">
        <w:trPr>
          <w:trHeight w:hRule="exact" w:val="299"/>
          <w:jc w:val="center"/>
        </w:trPr>
        <w:tc>
          <w:tcPr>
            <w:tcW w:w="58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19C" w:rsidRPr="00190BF6" w:rsidRDefault="00825A2D" w:rsidP="00190BF6">
            <w:pPr>
              <w:pStyle w:val="20"/>
              <w:framePr w:w="14868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0pt0"/>
                <w:sz w:val="24"/>
                <w:szCs w:val="24"/>
              </w:rPr>
              <w:t>Всего по получателю средств: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EE619C" w:rsidP="00190BF6">
            <w:pPr>
              <w:framePr w:w="148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EE619C" w:rsidP="00190BF6">
            <w:pPr>
              <w:framePr w:w="148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EE619C" w:rsidP="00190BF6">
            <w:pPr>
              <w:framePr w:w="148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EE619C" w:rsidP="00190BF6">
            <w:pPr>
              <w:framePr w:w="148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EE619C" w:rsidP="00190BF6">
            <w:pPr>
              <w:framePr w:w="148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E619C" w:rsidRPr="00190BF6">
        <w:trPr>
          <w:trHeight w:hRule="exact" w:val="310"/>
          <w:jc w:val="center"/>
        </w:trPr>
        <w:tc>
          <w:tcPr>
            <w:tcW w:w="5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825A2D" w:rsidP="00190BF6">
            <w:pPr>
              <w:pStyle w:val="20"/>
              <w:framePr w:w="14868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0pt0"/>
                <w:sz w:val="24"/>
                <w:szCs w:val="24"/>
              </w:rPr>
              <w:t>Всего: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EE619C" w:rsidP="00190BF6">
            <w:pPr>
              <w:framePr w:w="148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EE619C" w:rsidP="00190BF6">
            <w:pPr>
              <w:framePr w:w="148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EE619C" w:rsidP="00190BF6">
            <w:pPr>
              <w:framePr w:w="148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EE619C" w:rsidP="00190BF6">
            <w:pPr>
              <w:framePr w:w="148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EE619C" w:rsidP="00190BF6">
            <w:pPr>
              <w:framePr w:w="148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EE619C" w:rsidRPr="00190BF6" w:rsidRDefault="00EE619C" w:rsidP="00190BF6">
      <w:pPr>
        <w:framePr w:w="14868" w:wrap="notBeside" w:vAnchor="text" w:hAnchor="text" w:xAlign="center" w:y="1"/>
        <w:rPr>
          <w:rFonts w:ascii="Times New Roman" w:hAnsi="Times New Roman" w:cs="Times New Roman"/>
        </w:rPr>
      </w:pPr>
    </w:p>
    <w:p w:rsidR="00EE619C" w:rsidRPr="00190BF6" w:rsidRDefault="009853B3" w:rsidP="00190BF6">
      <w:pPr>
        <w:pStyle w:val="80"/>
        <w:shd w:val="clear" w:color="auto" w:fill="auto"/>
        <w:tabs>
          <w:tab w:val="left" w:pos="4500"/>
          <w:tab w:val="left" w:leader="underscore" w:pos="6916"/>
        </w:tabs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</w:p>
    <w:p w:rsidR="00693216" w:rsidRDefault="00825A2D" w:rsidP="00190BF6">
      <w:pPr>
        <w:pStyle w:val="80"/>
        <w:shd w:val="clear" w:color="auto" w:fill="auto"/>
        <w:tabs>
          <w:tab w:val="left" w:pos="8074"/>
          <w:tab w:val="left" w:pos="10162"/>
        </w:tabs>
        <w:spacing w:after="0" w:line="240" w:lineRule="auto"/>
        <w:jc w:val="left"/>
        <w:rPr>
          <w:sz w:val="24"/>
          <w:szCs w:val="24"/>
        </w:rPr>
      </w:pPr>
      <w:r w:rsidRPr="00190BF6">
        <w:rPr>
          <w:sz w:val="24"/>
          <w:szCs w:val="24"/>
        </w:rPr>
        <w:t>(должность)</w:t>
      </w:r>
      <w:r w:rsidR="00693216">
        <w:rPr>
          <w:sz w:val="24"/>
          <w:szCs w:val="24"/>
        </w:rPr>
        <w:t xml:space="preserve">                                                                                                              _____________        _______________________</w:t>
      </w:r>
    </w:p>
    <w:p w:rsidR="00EE619C" w:rsidRPr="00693216" w:rsidRDefault="00825A2D" w:rsidP="00190BF6">
      <w:pPr>
        <w:pStyle w:val="80"/>
        <w:shd w:val="clear" w:color="auto" w:fill="auto"/>
        <w:tabs>
          <w:tab w:val="left" w:pos="8074"/>
          <w:tab w:val="left" w:pos="10162"/>
        </w:tabs>
        <w:spacing w:after="0" w:line="240" w:lineRule="auto"/>
        <w:jc w:val="left"/>
      </w:pPr>
      <w:r w:rsidRPr="00190BF6">
        <w:rPr>
          <w:sz w:val="24"/>
          <w:szCs w:val="24"/>
        </w:rPr>
        <w:tab/>
      </w:r>
      <w:r w:rsidRPr="00693216">
        <w:t>(подпись)</w:t>
      </w:r>
      <w:r w:rsidRPr="00693216">
        <w:tab/>
        <w:t>(расшифровка подписи)</w:t>
      </w:r>
    </w:p>
    <w:p w:rsidR="00EE619C" w:rsidRPr="00190BF6" w:rsidRDefault="00825A2D" w:rsidP="00190BF6">
      <w:pPr>
        <w:pStyle w:val="80"/>
        <w:shd w:val="clear" w:color="auto" w:fill="auto"/>
        <w:tabs>
          <w:tab w:val="left" w:leader="underscore" w:pos="4671"/>
          <w:tab w:val="left" w:leader="underscore" w:pos="6005"/>
          <w:tab w:val="left" w:leader="underscore" w:pos="6275"/>
          <w:tab w:val="left" w:leader="underscore" w:pos="9094"/>
          <w:tab w:val="left" w:leader="underscore" w:pos="9594"/>
          <w:tab w:val="left" w:leader="underscore" w:pos="10472"/>
          <w:tab w:val="left" w:leader="underscore" w:pos="12143"/>
        </w:tabs>
        <w:spacing w:after="0" w:line="240" w:lineRule="auto"/>
        <w:jc w:val="left"/>
        <w:rPr>
          <w:sz w:val="24"/>
          <w:szCs w:val="24"/>
        </w:rPr>
      </w:pPr>
      <w:r w:rsidRPr="00190BF6">
        <w:rPr>
          <w:sz w:val="24"/>
          <w:szCs w:val="24"/>
        </w:rPr>
        <w:t xml:space="preserve">Ответственный </w:t>
      </w:r>
      <w:r w:rsidR="009853B3" w:rsidRPr="00190BF6">
        <w:rPr>
          <w:sz w:val="24"/>
          <w:szCs w:val="24"/>
        </w:rPr>
        <w:t>сотрудник</w:t>
      </w:r>
      <w:r w:rsidRPr="00190BF6">
        <w:rPr>
          <w:sz w:val="24"/>
          <w:szCs w:val="24"/>
        </w:rPr>
        <w:t xml:space="preserve"> комитета финансов</w:t>
      </w:r>
      <w:r w:rsidR="009853B3">
        <w:rPr>
          <w:sz w:val="24"/>
          <w:szCs w:val="24"/>
        </w:rPr>
        <w:t xml:space="preserve"> </w:t>
      </w:r>
    </w:p>
    <w:p w:rsidR="00693216" w:rsidRDefault="00825A2D" w:rsidP="00190BF6">
      <w:pPr>
        <w:pStyle w:val="80"/>
        <w:shd w:val="clear" w:color="auto" w:fill="auto"/>
        <w:tabs>
          <w:tab w:val="left" w:pos="8074"/>
          <w:tab w:val="left" w:pos="10162"/>
        </w:tabs>
        <w:spacing w:after="0" w:line="240" w:lineRule="auto"/>
        <w:jc w:val="left"/>
        <w:rPr>
          <w:sz w:val="24"/>
          <w:szCs w:val="24"/>
        </w:rPr>
      </w:pPr>
      <w:r w:rsidRPr="00190BF6">
        <w:rPr>
          <w:sz w:val="24"/>
          <w:szCs w:val="24"/>
        </w:rPr>
        <w:t>(должность)</w:t>
      </w:r>
      <w:r w:rsidR="00693216">
        <w:rPr>
          <w:sz w:val="24"/>
          <w:szCs w:val="24"/>
        </w:rPr>
        <w:t xml:space="preserve">                                                                                                               ____________          ______________________</w:t>
      </w:r>
    </w:p>
    <w:p w:rsidR="00EE619C" w:rsidRPr="00693216" w:rsidRDefault="00825A2D" w:rsidP="00190BF6">
      <w:pPr>
        <w:pStyle w:val="80"/>
        <w:shd w:val="clear" w:color="auto" w:fill="auto"/>
        <w:tabs>
          <w:tab w:val="left" w:pos="8074"/>
          <w:tab w:val="left" w:pos="10162"/>
        </w:tabs>
        <w:spacing w:after="0" w:line="240" w:lineRule="auto"/>
        <w:jc w:val="left"/>
      </w:pPr>
      <w:r w:rsidRPr="00190BF6">
        <w:rPr>
          <w:sz w:val="24"/>
          <w:szCs w:val="24"/>
        </w:rPr>
        <w:tab/>
      </w:r>
      <w:r w:rsidRPr="00693216">
        <w:t>(подпись)</w:t>
      </w:r>
      <w:r w:rsidRPr="00693216">
        <w:tab/>
        <w:t>(расшифровка подписи)</w:t>
      </w:r>
    </w:p>
    <w:sectPr w:rsidR="00EE619C" w:rsidRPr="00693216" w:rsidSect="00693216">
      <w:type w:val="continuous"/>
      <w:pgSz w:w="16840" w:h="11900" w:orient="landscape"/>
      <w:pgMar w:top="1701" w:right="953" w:bottom="567" w:left="102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2BB" w:rsidRDefault="002602BB">
      <w:r>
        <w:separator/>
      </w:r>
    </w:p>
  </w:endnote>
  <w:endnote w:type="continuationSeparator" w:id="0">
    <w:p w:rsidR="002602BB" w:rsidRDefault="0026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2BB" w:rsidRDefault="002602BB"/>
  </w:footnote>
  <w:footnote w:type="continuationSeparator" w:id="0">
    <w:p w:rsidR="002602BB" w:rsidRDefault="002602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WThrVCxwcvRMnrAwdmeM97l08Ps=" w:salt="dPgTx7JjUmvk+qNM+KoeJQ==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9C"/>
    <w:rsid w:val="00133F33"/>
    <w:rsid w:val="00190BF6"/>
    <w:rsid w:val="001C335B"/>
    <w:rsid w:val="001E62B7"/>
    <w:rsid w:val="001F1E40"/>
    <w:rsid w:val="002602BB"/>
    <w:rsid w:val="00414D77"/>
    <w:rsid w:val="005C3C8D"/>
    <w:rsid w:val="00693216"/>
    <w:rsid w:val="006C206B"/>
    <w:rsid w:val="00746A30"/>
    <w:rsid w:val="00754400"/>
    <w:rsid w:val="007B12EC"/>
    <w:rsid w:val="007E35EF"/>
    <w:rsid w:val="00803F8D"/>
    <w:rsid w:val="00825A2D"/>
    <w:rsid w:val="00893BC8"/>
    <w:rsid w:val="00904445"/>
    <w:rsid w:val="00921476"/>
    <w:rsid w:val="009402FC"/>
    <w:rsid w:val="00955592"/>
    <w:rsid w:val="00981379"/>
    <w:rsid w:val="009853B3"/>
    <w:rsid w:val="00B62E96"/>
    <w:rsid w:val="00C24B21"/>
    <w:rsid w:val="00EE619C"/>
    <w:rsid w:val="00F123C1"/>
    <w:rsid w:val="00F1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05pt">
    <w:name w:val="Основной текст (2) + Arial Narrow;10;5 pt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95pt">
    <w:name w:val="Основной текст (2) + Arial Narrow;9;5 pt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Narrow11pt0pt">
    <w:name w:val="Основной текст (2) + Arial Narrow;11 pt;Курсив;Интервал 0 pt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5pt75">
    <w:name w:val="Основной текст (2) + 15 pt;Полужирный;Масштаб 75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30"/>
      <w:szCs w:val="30"/>
      <w:u w:val="none"/>
      <w:lang w:val="ru-RU" w:eastAsia="ru-RU" w:bidi="ru-RU"/>
    </w:rPr>
  </w:style>
  <w:style w:type="character" w:customStyle="1" w:styleId="2CordiaUPC18pt">
    <w:name w:val="Основной текст (2) + CordiaUPC;18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ordiaUPC24pt">
    <w:name w:val="Основной текст (2) + CordiaUPC;24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4pt">
    <w:name w:val="Основной текст (2) + 12 pt;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5pt">
    <w:name w:val="Основной текст (2) + Arial Narrow;15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ArialNarrow11pt0pt">
    <w:name w:val="Основной текст (5) + Arial Narrow;11 pt;Курсив;Малые прописные;Интервал 0 pt"/>
    <w:basedOn w:val="5"/>
    <w:rPr>
      <w:rFonts w:ascii="Arial Narrow" w:eastAsia="Arial Narrow" w:hAnsi="Arial Narrow" w:cs="Arial Narrow"/>
      <w:b w:val="0"/>
      <w:bCs w:val="0"/>
      <w:i/>
      <w:iCs/>
      <w:smallCaps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ArialNarrow11pt0pt0">
    <w:name w:val="Основной текст (5) + Arial Narrow;11 pt;Курсив;Интервал 0 pt"/>
    <w:basedOn w:val="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46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360" w:line="31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120" w:line="49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23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3C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05pt">
    <w:name w:val="Основной текст (2) + Arial Narrow;10;5 pt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95pt">
    <w:name w:val="Основной текст (2) + Arial Narrow;9;5 pt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Narrow11pt0pt">
    <w:name w:val="Основной текст (2) + Arial Narrow;11 pt;Курсив;Интервал 0 pt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5pt75">
    <w:name w:val="Основной текст (2) + 15 pt;Полужирный;Масштаб 75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30"/>
      <w:szCs w:val="30"/>
      <w:u w:val="none"/>
      <w:lang w:val="ru-RU" w:eastAsia="ru-RU" w:bidi="ru-RU"/>
    </w:rPr>
  </w:style>
  <w:style w:type="character" w:customStyle="1" w:styleId="2CordiaUPC18pt">
    <w:name w:val="Основной текст (2) + CordiaUPC;18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ordiaUPC24pt">
    <w:name w:val="Основной текст (2) + CordiaUPC;24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4pt">
    <w:name w:val="Основной текст (2) + 12 pt;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5pt">
    <w:name w:val="Основной текст (2) + Arial Narrow;15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ArialNarrow11pt0pt">
    <w:name w:val="Основной текст (5) + Arial Narrow;11 pt;Курсив;Малые прописные;Интервал 0 pt"/>
    <w:basedOn w:val="5"/>
    <w:rPr>
      <w:rFonts w:ascii="Arial Narrow" w:eastAsia="Arial Narrow" w:hAnsi="Arial Narrow" w:cs="Arial Narrow"/>
      <w:b w:val="0"/>
      <w:bCs w:val="0"/>
      <w:i/>
      <w:iCs/>
      <w:smallCaps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ArialNarrow11pt0pt0">
    <w:name w:val="Основной текст (5) + Arial Narrow;11 pt;Курсив;Интервал 0 pt"/>
    <w:basedOn w:val="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46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360" w:line="31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120" w:line="49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23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3C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224</Words>
  <Characters>1281</Characters>
  <Application>Microsoft Office Word</Application>
  <DocSecurity>8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2020-07-02T13:31:00Z</cp:lastPrinted>
  <dcterms:created xsi:type="dcterms:W3CDTF">2020-01-21T11:33:00Z</dcterms:created>
  <dcterms:modified xsi:type="dcterms:W3CDTF">2020-07-02T13:32:00Z</dcterms:modified>
</cp:coreProperties>
</file>