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B" w:rsidRDefault="00E85B2F" w:rsidP="00E85B2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85B2F" w:rsidRDefault="00E85B2F" w:rsidP="00E85B2F">
      <w:pPr>
        <w:jc w:val="center"/>
        <w:rPr>
          <w:sz w:val="28"/>
          <w:szCs w:val="28"/>
        </w:rPr>
      </w:pPr>
    </w:p>
    <w:p w:rsidR="00E85B2F" w:rsidRPr="00237392" w:rsidRDefault="00E85B2F" w:rsidP="00E85B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Pr="00237392" w:rsidRDefault="00806FFB" w:rsidP="00EE5820">
      <w:pPr>
        <w:ind w:right="707"/>
        <w:jc w:val="center"/>
        <w:rPr>
          <w:sz w:val="28"/>
          <w:szCs w:val="28"/>
        </w:rPr>
      </w:pPr>
    </w:p>
    <w:p w:rsidR="00806FFB" w:rsidRPr="00237392" w:rsidRDefault="00806FFB" w:rsidP="00EE5820">
      <w:pPr>
        <w:ind w:right="707"/>
        <w:jc w:val="center"/>
        <w:rPr>
          <w:sz w:val="28"/>
          <w:szCs w:val="28"/>
        </w:rPr>
      </w:pPr>
    </w:p>
    <w:p w:rsidR="00D15310" w:rsidRPr="00237392" w:rsidRDefault="00D15310" w:rsidP="00EE5820">
      <w:pPr>
        <w:ind w:right="707"/>
        <w:jc w:val="center"/>
        <w:rPr>
          <w:sz w:val="28"/>
          <w:szCs w:val="28"/>
        </w:rPr>
      </w:pPr>
    </w:p>
    <w:p w:rsidR="00A15AFA" w:rsidRPr="00237392" w:rsidRDefault="00A15AFA" w:rsidP="00EE5820">
      <w:pPr>
        <w:ind w:right="707"/>
        <w:jc w:val="center"/>
        <w:rPr>
          <w:sz w:val="28"/>
          <w:szCs w:val="28"/>
        </w:rPr>
      </w:pPr>
    </w:p>
    <w:p w:rsidR="00C45E8C" w:rsidRPr="00237392" w:rsidRDefault="00C45E8C" w:rsidP="00EE5820">
      <w:pPr>
        <w:ind w:right="707"/>
        <w:jc w:val="center"/>
        <w:rPr>
          <w:sz w:val="28"/>
          <w:szCs w:val="28"/>
        </w:rPr>
      </w:pPr>
    </w:p>
    <w:p w:rsidR="00F50373" w:rsidRPr="00237392" w:rsidRDefault="00F50373" w:rsidP="00EE5820">
      <w:pPr>
        <w:ind w:right="707"/>
        <w:jc w:val="center"/>
        <w:rPr>
          <w:sz w:val="28"/>
          <w:szCs w:val="28"/>
        </w:rPr>
      </w:pPr>
    </w:p>
    <w:p w:rsidR="00F50373" w:rsidRPr="00237392" w:rsidRDefault="00F50373" w:rsidP="00EE5820">
      <w:pPr>
        <w:ind w:right="707"/>
        <w:jc w:val="center"/>
        <w:rPr>
          <w:sz w:val="28"/>
          <w:szCs w:val="28"/>
        </w:rPr>
      </w:pPr>
      <w:bookmarkStart w:id="0" w:name="_GoBack"/>
      <w:bookmarkEnd w:id="0"/>
    </w:p>
    <w:p w:rsidR="009F7CDB" w:rsidRPr="00237392" w:rsidRDefault="009F7CDB" w:rsidP="00EE5820">
      <w:pPr>
        <w:ind w:right="707"/>
        <w:jc w:val="center"/>
        <w:rPr>
          <w:sz w:val="28"/>
          <w:szCs w:val="28"/>
        </w:rPr>
      </w:pPr>
    </w:p>
    <w:p w:rsidR="00DE341E" w:rsidRPr="00237392" w:rsidRDefault="00DE341E" w:rsidP="00EE5820">
      <w:pPr>
        <w:ind w:right="707"/>
        <w:jc w:val="center"/>
        <w:rPr>
          <w:sz w:val="28"/>
          <w:szCs w:val="28"/>
        </w:rPr>
      </w:pPr>
    </w:p>
    <w:p w:rsidR="00343672" w:rsidRPr="00EE5820" w:rsidRDefault="00343672" w:rsidP="001F0486">
      <w:pPr>
        <w:ind w:right="707"/>
        <w:jc w:val="center"/>
        <w:rPr>
          <w:b/>
          <w:bCs/>
          <w:sz w:val="28"/>
          <w:szCs w:val="28"/>
        </w:rPr>
      </w:pPr>
      <w:r w:rsidRPr="00EE5820">
        <w:rPr>
          <w:b/>
          <w:bCs/>
          <w:sz w:val="28"/>
          <w:szCs w:val="28"/>
        </w:rPr>
        <w:t>О внесении изменений в областной закон</w:t>
      </w:r>
      <w:r w:rsidR="00237392">
        <w:rPr>
          <w:b/>
          <w:bCs/>
          <w:sz w:val="28"/>
          <w:szCs w:val="28"/>
        </w:rPr>
        <w:t xml:space="preserve"> </w:t>
      </w:r>
      <w:r w:rsidR="00237392">
        <w:rPr>
          <w:b/>
          <w:bCs/>
          <w:sz w:val="28"/>
          <w:szCs w:val="28"/>
        </w:rPr>
        <w:br/>
      </w:r>
      <w:r w:rsidR="007625D0" w:rsidRPr="00EE5820">
        <w:rPr>
          <w:b/>
          <w:bCs/>
          <w:sz w:val="28"/>
          <w:szCs w:val="28"/>
        </w:rPr>
        <w:t>"</w:t>
      </w:r>
      <w:r w:rsidRPr="00EE5820">
        <w:rPr>
          <w:b/>
          <w:bCs/>
          <w:sz w:val="28"/>
          <w:szCs w:val="28"/>
        </w:rPr>
        <w:t>Об областном бюджете Ленинградской области</w:t>
      </w:r>
      <w:r w:rsidR="00237392">
        <w:rPr>
          <w:b/>
          <w:bCs/>
          <w:sz w:val="28"/>
          <w:szCs w:val="28"/>
        </w:rPr>
        <w:t xml:space="preserve"> </w:t>
      </w:r>
      <w:r w:rsidR="00237392">
        <w:rPr>
          <w:b/>
          <w:bCs/>
          <w:sz w:val="28"/>
          <w:szCs w:val="28"/>
        </w:rPr>
        <w:br/>
      </w:r>
      <w:r w:rsidRPr="00EE5820">
        <w:rPr>
          <w:b/>
          <w:bCs/>
          <w:sz w:val="28"/>
          <w:szCs w:val="28"/>
        </w:rPr>
        <w:t xml:space="preserve">на </w:t>
      </w:r>
      <w:r w:rsidR="003264CC" w:rsidRPr="00EE5820">
        <w:rPr>
          <w:b/>
          <w:bCs/>
          <w:sz w:val="28"/>
          <w:szCs w:val="28"/>
        </w:rPr>
        <w:t>2021</w:t>
      </w:r>
      <w:r w:rsidR="00691F45" w:rsidRPr="00EE5820">
        <w:rPr>
          <w:b/>
          <w:bCs/>
          <w:sz w:val="28"/>
          <w:szCs w:val="28"/>
        </w:rPr>
        <w:t xml:space="preserve"> </w:t>
      </w:r>
      <w:r w:rsidRPr="00EE5820">
        <w:rPr>
          <w:b/>
          <w:bCs/>
          <w:sz w:val="28"/>
          <w:szCs w:val="28"/>
        </w:rPr>
        <w:t xml:space="preserve">год </w:t>
      </w:r>
      <w:r w:rsidR="00B46653" w:rsidRPr="00EE5820">
        <w:rPr>
          <w:b/>
          <w:bCs/>
          <w:sz w:val="28"/>
          <w:szCs w:val="28"/>
        </w:rPr>
        <w:t xml:space="preserve">и на плановый период </w:t>
      </w:r>
      <w:r w:rsidR="003264CC" w:rsidRPr="00EE5820">
        <w:rPr>
          <w:b/>
          <w:bCs/>
          <w:sz w:val="28"/>
          <w:szCs w:val="28"/>
        </w:rPr>
        <w:t>2022</w:t>
      </w:r>
      <w:r w:rsidR="00B46653" w:rsidRPr="00EE5820">
        <w:rPr>
          <w:b/>
          <w:bCs/>
          <w:sz w:val="28"/>
          <w:szCs w:val="28"/>
        </w:rPr>
        <w:t xml:space="preserve"> и </w:t>
      </w:r>
      <w:r w:rsidR="003264CC" w:rsidRPr="00EE5820">
        <w:rPr>
          <w:b/>
          <w:bCs/>
          <w:sz w:val="28"/>
          <w:szCs w:val="28"/>
        </w:rPr>
        <w:t>2023</w:t>
      </w:r>
      <w:r w:rsidR="00691F45" w:rsidRPr="00EE5820">
        <w:rPr>
          <w:b/>
          <w:bCs/>
          <w:sz w:val="28"/>
          <w:szCs w:val="28"/>
        </w:rPr>
        <w:t xml:space="preserve"> </w:t>
      </w:r>
      <w:r w:rsidRPr="00EE5820">
        <w:rPr>
          <w:b/>
          <w:bCs/>
          <w:sz w:val="28"/>
          <w:szCs w:val="28"/>
        </w:rPr>
        <w:t>годов</w:t>
      </w:r>
      <w:r w:rsidR="007625D0" w:rsidRPr="00EE5820">
        <w:rPr>
          <w:b/>
          <w:bCs/>
          <w:sz w:val="28"/>
          <w:szCs w:val="28"/>
        </w:rPr>
        <w:t>"</w:t>
      </w:r>
    </w:p>
    <w:p w:rsidR="00343672" w:rsidRPr="00EE5820" w:rsidRDefault="00343672" w:rsidP="001F0486">
      <w:pPr>
        <w:ind w:right="707"/>
        <w:jc w:val="center"/>
        <w:rPr>
          <w:bCs/>
          <w:sz w:val="20"/>
          <w:szCs w:val="20"/>
        </w:rPr>
      </w:pPr>
    </w:p>
    <w:p w:rsidR="00EE5820" w:rsidRPr="00EE5820" w:rsidRDefault="00EE5820" w:rsidP="001F0486">
      <w:pPr>
        <w:ind w:right="707"/>
        <w:jc w:val="center"/>
        <w:rPr>
          <w:bCs/>
          <w:sz w:val="20"/>
          <w:szCs w:val="20"/>
        </w:rPr>
      </w:pPr>
    </w:p>
    <w:p w:rsidR="00806FFB" w:rsidRPr="00EE5820" w:rsidRDefault="00806FFB" w:rsidP="001F0486">
      <w:pPr>
        <w:ind w:right="707"/>
        <w:jc w:val="center"/>
        <w:rPr>
          <w:sz w:val="28"/>
          <w:szCs w:val="28"/>
        </w:rPr>
      </w:pPr>
      <w:proofErr w:type="gramStart"/>
      <w:r w:rsidRPr="00EE5820">
        <w:rPr>
          <w:sz w:val="28"/>
          <w:szCs w:val="28"/>
        </w:rPr>
        <w:t>Принят</w:t>
      </w:r>
      <w:proofErr w:type="gramEnd"/>
      <w:r w:rsidRPr="00EE5820">
        <w:rPr>
          <w:sz w:val="28"/>
          <w:szCs w:val="28"/>
        </w:rPr>
        <w:t xml:space="preserve"> Законодательным собранием Ленинградской области</w:t>
      </w:r>
    </w:p>
    <w:p w:rsidR="00CC25C3" w:rsidRPr="008004A0" w:rsidRDefault="00CC25C3" w:rsidP="00CC25C3">
      <w:pPr>
        <w:ind w:right="566"/>
        <w:jc w:val="center"/>
        <w:rPr>
          <w:color w:val="000000" w:themeColor="text1"/>
          <w:sz w:val="28"/>
          <w:szCs w:val="28"/>
        </w:rPr>
      </w:pPr>
      <w:bookmarkStart w:id="1" w:name="_Toc164233559"/>
      <w:r w:rsidRPr="008004A0">
        <w:rPr>
          <w:color w:val="000000" w:themeColor="text1"/>
          <w:sz w:val="28"/>
          <w:szCs w:val="28"/>
        </w:rPr>
        <w:t>27 октября 2021 года</w:t>
      </w:r>
    </w:p>
    <w:p w:rsidR="00F50373" w:rsidRDefault="00F50373" w:rsidP="001F0486">
      <w:pPr>
        <w:ind w:right="707"/>
        <w:jc w:val="center"/>
        <w:rPr>
          <w:sz w:val="28"/>
          <w:szCs w:val="28"/>
        </w:rPr>
      </w:pPr>
    </w:p>
    <w:p w:rsidR="00CC25C3" w:rsidRPr="00EE5820" w:rsidRDefault="00CC25C3" w:rsidP="001F0486">
      <w:pPr>
        <w:ind w:right="707"/>
        <w:jc w:val="center"/>
        <w:rPr>
          <w:sz w:val="28"/>
          <w:szCs w:val="28"/>
        </w:rPr>
      </w:pPr>
    </w:p>
    <w:p w:rsidR="00343672" w:rsidRPr="00EE5820" w:rsidRDefault="00343672" w:rsidP="00C15BA2">
      <w:pPr>
        <w:ind w:firstLine="709"/>
        <w:jc w:val="both"/>
        <w:rPr>
          <w:b/>
          <w:sz w:val="28"/>
          <w:szCs w:val="28"/>
        </w:rPr>
      </w:pPr>
      <w:r w:rsidRPr="00EE5820">
        <w:rPr>
          <w:b/>
          <w:sz w:val="28"/>
          <w:szCs w:val="28"/>
        </w:rPr>
        <w:t>Статья 1</w:t>
      </w:r>
    </w:p>
    <w:p w:rsidR="00343672" w:rsidRPr="00EE5820" w:rsidRDefault="00343672" w:rsidP="00C15BA2">
      <w:pPr>
        <w:ind w:firstLine="709"/>
        <w:jc w:val="both"/>
        <w:rPr>
          <w:sz w:val="28"/>
          <w:szCs w:val="28"/>
        </w:rPr>
      </w:pPr>
    </w:p>
    <w:p w:rsidR="00343672" w:rsidRPr="00EE5820" w:rsidRDefault="00343672" w:rsidP="00C15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Внести в областной закон от </w:t>
      </w:r>
      <w:r w:rsidR="00B036C3" w:rsidRPr="00EE5820">
        <w:rPr>
          <w:sz w:val="28"/>
          <w:szCs w:val="28"/>
        </w:rPr>
        <w:t>22</w:t>
      </w:r>
      <w:r w:rsidR="00B46653" w:rsidRPr="00EE5820">
        <w:rPr>
          <w:sz w:val="28"/>
          <w:szCs w:val="28"/>
        </w:rPr>
        <w:t xml:space="preserve"> декабря 20</w:t>
      </w:r>
      <w:r w:rsidR="00B036C3" w:rsidRPr="00EE5820">
        <w:rPr>
          <w:sz w:val="28"/>
          <w:szCs w:val="28"/>
        </w:rPr>
        <w:t>20</w:t>
      </w:r>
      <w:r w:rsidR="001F0486">
        <w:rPr>
          <w:sz w:val="28"/>
          <w:szCs w:val="28"/>
        </w:rPr>
        <w:t xml:space="preserve"> года № </w:t>
      </w:r>
      <w:r w:rsidR="00B036C3" w:rsidRPr="00EE5820">
        <w:rPr>
          <w:sz w:val="28"/>
          <w:szCs w:val="28"/>
        </w:rPr>
        <w:t>143</w:t>
      </w:r>
      <w:r w:rsidRPr="00EE5820">
        <w:rPr>
          <w:sz w:val="28"/>
          <w:szCs w:val="28"/>
        </w:rPr>
        <w:t xml:space="preserve">-оз </w:t>
      </w:r>
      <w:r w:rsidR="00806FFB" w:rsidRPr="00EE5820">
        <w:rPr>
          <w:sz w:val="28"/>
          <w:szCs w:val="28"/>
        </w:rPr>
        <w:br/>
      </w:r>
      <w:r w:rsidR="007625D0" w:rsidRPr="00EE5820">
        <w:rPr>
          <w:sz w:val="28"/>
          <w:szCs w:val="28"/>
        </w:rPr>
        <w:t>"</w:t>
      </w:r>
      <w:r w:rsidRPr="00EE5820">
        <w:rPr>
          <w:sz w:val="28"/>
          <w:szCs w:val="28"/>
        </w:rPr>
        <w:t xml:space="preserve">Об областном бюджете Ленинградской области </w:t>
      </w:r>
      <w:r w:rsidRPr="00EE5820">
        <w:rPr>
          <w:bCs/>
          <w:sz w:val="28"/>
          <w:szCs w:val="28"/>
        </w:rPr>
        <w:t xml:space="preserve">на </w:t>
      </w:r>
      <w:r w:rsidR="003264CC" w:rsidRPr="00EE5820">
        <w:rPr>
          <w:bCs/>
          <w:sz w:val="28"/>
          <w:szCs w:val="28"/>
        </w:rPr>
        <w:t>2021</w:t>
      </w:r>
      <w:r w:rsidRPr="00EE5820">
        <w:rPr>
          <w:bCs/>
          <w:sz w:val="28"/>
          <w:szCs w:val="28"/>
        </w:rPr>
        <w:t xml:space="preserve"> год и на плановый период </w:t>
      </w:r>
      <w:r w:rsidR="003264CC" w:rsidRPr="00EE5820">
        <w:rPr>
          <w:bCs/>
          <w:sz w:val="28"/>
          <w:szCs w:val="28"/>
        </w:rPr>
        <w:t>2022</w:t>
      </w:r>
      <w:r w:rsidRPr="00EE5820">
        <w:rPr>
          <w:bCs/>
          <w:sz w:val="28"/>
          <w:szCs w:val="28"/>
        </w:rPr>
        <w:t xml:space="preserve"> и </w:t>
      </w:r>
      <w:r w:rsidR="003264CC" w:rsidRPr="00EE5820">
        <w:rPr>
          <w:bCs/>
          <w:sz w:val="28"/>
          <w:szCs w:val="28"/>
        </w:rPr>
        <w:t>2023</w:t>
      </w:r>
      <w:r w:rsidRPr="00EE5820">
        <w:rPr>
          <w:bCs/>
          <w:sz w:val="28"/>
          <w:szCs w:val="28"/>
        </w:rPr>
        <w:t xml:space="preserve"> годов</w:t>
      </w:r>
      <w:r w:rsidR="007625D0" w:rsidRPr="00EE5820">
        <w:rPr>
          <w:sz w:val="28"/>
          <w:szCs w:val="28"/>
        </w:rPr>
        <w:t>"</w:t>
      </w:r>
      <w:r w:rsidR="00AB1CE3" w:rsidRPr="00EE5820">
        <w:rPr>
          <w:sz w:val="28"/>
          <w:szCs w:val="28"/>
        </w:rPr>
        <w:t xml:space="preserve"> </w:t>
      </w:r>
      <w:r w:rsidR="00E37E97" w:rsidRPr="00EE5820">
        <w:rPr>
          <w:sz w:val="28"/>
          <w:szCs w:val="28"/>
        </w:rPr>
        <w:t>(с</w:t>
      </w:r>
      <w:r w:rsidR="00A929B8">
        <w:rPr>
          <w:sz w:val="28"/>
          <w:szCs w:val="28"/>
        </w:rPr>
        <w:t xml:space="preserve"> последующими изменениями</w:t>
      </w:r>
      <w:r w:rsidR="00E37E97" w:rsidRPr="00EE5820">
        <w:rPr>
          <w:sz w:val="28"/>
          <w:szCs w:val="28"/>
        </w:rPr>
        <w:t>)</w:t>
      </w:r>
      <w:r w:rsidR="0093537C" w:rsidRPr="00EE5820">
        <w:rPr>
          <w:sz w:val="28"/>
          <w:szCs w:val="28"/>
        </w:rPr>
        <w:t xml:space="preserve"> </w:t>
      </w:r>
      <w:r w:rsidRPr="00EE5820">
        <w:rPr>
          <w:sz w:val="28"/>
          <w:szCs w:val="28"/>
        </w:rPr>
        <w:t>следующие изменения:</w:t>
      </w:r>
    </w:p>
    <w:p w:rsidR="00E37E97" w:rsidRPr="00EE5820" w:rsidRDefault="00E37E97" w:rsidP="00C15BA2">
      <w:pPr>
        <w:ind w:firstLine="709"/>
        <w:jc w:val="both"/>
        <w:rPr>
          <w:sz w:val="28"/>
          <w:szCs w:val="28"/>
        </w:rPr>
      </w:pPr>
    </w:p>
    <w:bookmarkEnd w:id="1"/>
    <w:p w:rsidR="00F021F2" w:rsidRPr="00EE5820" w:rsidRDefault="00232622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1) </w:t>
      </w:r>
      <w:r w:rsidR="00F021F2" w:rsidRPr="00EE5820">
        <w:rPr>
          <w:sz w:val="28"/>
          <w:szCs w:val="28"/>
        </w:rPr>
        <w:t>в статье 1:</w:t>
      </w:r>
    </w:p>
    <w:p w:rsidR="00232622" w:rsidRPr="00EE5820" w:rsidRDefault="00F021F2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а) </w:t>
      </w:r>
      <w:r w:rsidR="00C335E9" w:rsidRPr="00EE5820">
        <w:rPr>
          <w:sz w:val="28"/>
          <w:szCs w:val="28"/>
        </w:rPr>
        <w:t>в части 1</w:t>
      </w:r>
      <w:r w:rsidR="00232622" w:rsidRPr="00EE5820">
        <w:rPr>
          <w:sz w:val="28"/>
          <w:szCs w:val="28"/>
        </w:rPr>
        <w:t>:</w:t>
      </w:r>
    </w:p>
    <w:p w:rsidR="00917D49" w:rsidRPr="00EE5820" w:rsidRDefault="00917D49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цифры </w:t>
      </w:r>
      <w:r w:rsidR="007625D0" w:rsidRPr="00EE5820">
        <w:rPr>
          <w:sz w:val="28"/>
          <w:szCs w:val="28"/>
        </w:rPr>
        <w:t>"</w:t>
      </w:r>
      <w:r w:rsidR="00A17C78" w:rsidRPr="00EE5820">
        <w:rPr>
          <w:sz w:val="28"/>
          <w:szCs w:val="28"/>
        </w:rPr>
        <w:t>156 517 872,2</w:t>
      </w:r>
      <w:r w:rsidR="007625D0" w:rsidRPr="00EE5820">
        <w:rPr>
          <w:sz w:val="28"/>
          <w:szCs w:val="28"/>
        </w:rPr>
        <w:t>"</w:t>
      </w:r>
      <w:r w:rsidRPr="00EE5820">
        <w:rPr>
          <w:sz w:val="28"/>
          <w:szCs w:val="28"/>
        </w:rPr>
        <w:t xml:space="preserve"> заменить цифрами </w:t>
      </w:r>
      <w:r w:rsidR="007625D0" w:rsidRPr="00EE5820">
        <w:rPr>
          <w:sz w:val="28"/>
          <w:szCs w:val="28"/>
        </w:rPr>
        <w:t>"</w:t>
      </w:r>
      <w:r w:rsidR="00C04AD4" w:rsidRPr="00EE5820">
        <w:rPr>
          <w:sz w:val="28"/>
          <w:szCs w:val="28"/>
        </w:rPr>
        <w:t>160 169 336,9</w:t>
      </w:r>
      <w:r w:rsidR="007625D0" w:rsidRPr="00EE5820">
        <w:rPr>
          <w:sz w:val="28"/>
          <w:szCs w:val="28"/>
        </w:rPr>
        <w:t>"</w:t>
      </w:r>
      <w:r w:rsidR="00A77775" w:rsidRPr="00EE5820">
        <w:rPr>
          <w:sz w:val="28"/>
          <w:szCs w:val="28"/>
        </w:rPr>
        <w:t>;</w:t>
      </w:r>
    </w:p>
    <w:p w:rsidR="00A15AFA" w:rsidRPr="00EE5820" w:rsidRDefault="00917D49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цифры </w:t>
      </w:r>
      <w:r w:rsidR="007625D0" w:rsidRPr="00EE5820">
        <w:rPr>
          <w:sz w:val="28"/>
          <w:szCs w:val="28"/>
        </w:rPr>
        <w:t>"</w:t>
      </w:r>
      <w:r w:rsidR="00A17C78" w:rsidRPr="00EE5820">
        <w:rPr>
          <w:sz w:val="28"/>
          <w:szCs w:val="28"/>
        </w:rPr>
        <w:t>176 437 348,3</w:t>
      </w:r>
      <w:r w:rsidR="007625D0" w:rsidRPr="00EE5820">
        <w:rPr>
          <w:sz w:val="28"/>
          <w:szCs w:val="28"/>
        </w:rPr>
        <w:t>"</w:t>
      </w:r>
      <w:r w:rsidRPr="00EE5820">
        <w:rPr>
          <w:sz w:val="28"/>
          <w:szCs w:val="28"/>
        </w:rPr>
        <w:t xml:space="preserve"> заменить цифрами </w:t>
      </w:r>
      <w:r w:rsidR="007625D0" w:rsidRPr="00EE5820">
        <w:rPr>
          <w:sz w:val="28"/>
          <w:szCs w:val="28"/>
        </w:rPr>
        <w:t>"</w:t>
      </w:r>
      <w:r w:rsidR="00C04AD4" w:rsidRPr="00EE5820">
        <w:rPr>
          <w:sz w:val="28"/>
          <w:szCs w:val="28"/>
        </w:rPr>
        <w:t>180 088 813,0</w:t>
      </w:r>
      <w:r w:rsidR="007625D0" w:rsidRPr="00EE5820">
        <w:rPr>
          <w:sz w:val="28"/>
          <w:szCs w:val="28"/>
        </w:rPr>
        <w:t>"</w:t>
      </w:r>
      <w:r w:rsidR="00A77775" w:rsidRPr="00EE5820">
        <w:rPr>
          <w:sz w:val="28"/>
          <w:szCs w:val="28"/>
        </w:rPr>
        <w:t>;</w:t>
      </w:r>
    </w:p>
    <w:p w:rsidR="00F021F2" w:rsidRPr="00EE5820" w:rsidRDefault="00F021F2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б) в части 2:</w:t>
      </w:r>
    </w:p>
    <w:p w:rsidR="00F021F2" w:rsidRPr="00EE5820" w:rsidRDefault="00F021F2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цифры "</w:t>
      </w:r>
      <w:r w:rsidR="00A17C78" w:rsidRPr="00EE5820">
        <w:rPr>
          <w:sz w:val="28"/>
          <w:szCs w:val="28"/>
        </w:rPr>
        <w:t>160 514 916,8</w:t>
      </w:r>
      <w:r w:rsidRPr="00EE5820">
        <w:rPr>
          <w:sz w:val="28"/>
          <w:szCs w:val="28"/>
        </w:rPr>
        <w:t>" заменить цифрами "</w:t>
      </w:r>
      <w:r w:rsidR="00C04AD4" w:rsidRPr="00EE5820">
        <w:rPr>
          <w:sz w:val="28"/>
          <w:szCs w:val="28"/>
        </w:rPr>
        <w:t>160 964 916,8</w:t>
      </w:r>
      <w:r w:rsidR="00A77775" w:rsidRPr="00EE5820">
        <w:rPr>
          <w:sz w:val="28"/>
          <w:szCs w:val="28"/>
        </w:rPr>
        <w:t>";</w:t>
      </w:r>
    </w:p>
    <w:p w:rsidR="00925895" w:rsidRPr="00EE5820" w:rsidRDefault="00925895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цифры "</w:t>
      </w:r>
      <w:r w:rsidR="00A17C78" w:rsidRPr="00EE5820">
        <w:rPr>
          <w:sz w:val="28"/>
          <w:szCs w:val="28"/>
        </w:rPr>
        <w:t>163 946 247,0</w:t>
      </w:r>
      <w:r w:rsidRPr="00EE5820">
        <w:rPr>
          <w:sz w:val="28"/>
          <w:szCs w:val="28"/>
        </w:rPr>
        <w:t>" заменить цифрами "</w:t>
      </w:r>
      <w:r w:rsidR="00C04AD4" w:rsidRPr="00EE5820">
        <w:rPr>
          <w:sz w:val="28"/>
          <w:szCs w:val="28"/>
        </w:rPr>
        <w:t>164 396 247,0</w:t>
      </w:r>
      <w:r w:rsidRPr="00EE5820">
        <w:rPr>
          <w:sz w:val="28"/>
          <w:szCs w:val="28"/>
        </w:rPr>
        <w:t>";</w:t>
      </w:r>
    </w:p>
    <w:p w:rsidR="00710158" w:rsidRPr="00EE5820" w:rsidRDefault="00DF65F5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цифры "</w:t>
      </w:r>
      <w:r w:rsidR="00811AA8" w:rsidRPr="00EE5820">
        <w:rPr>
          <w:sz w:val="28"/>
          <w:szCs w:val="28"/>
        </w:rPr>
        <w:t>7 155 843,6</w:t>
      </w:r>
      <w:r w:rsidRPr="00EE5820">
        <w:rPr>
          <w:sz w:val="28"/>
          <w:szCs w:val="28"/>
        </w:rPr>
        <w:t>" заменить цифрами "</w:t>
      </w:r>
      <w:r w:rsidR="00C04AD4" w:rsidRPr="00EE5820">
        <w:rPr>
          <w:sz w:val="28"/>
          <w:szCs w:val="28"/>
        </w:rPr>
        <w:t>7 238 834,2</w:t>
      </w:r>
      <w:r w:rsidRPr="00EE5820">
        <w:rPr>
          <w:sz w:val="28"/>
          <w:szCs w:val="28"/>
        </w:rPr>
        <w:t>";</w:t>
      </w:r>
    </w:p>
    <w:p w:rsidR="00D15310" w:rsidRPr="00EE5820" w:rsidRDefault="00D15310" w:rsidP="00C15BA2">
      <w:pPr>
        <w:ind w:firstLine="709"/>
        <w:jc w:val="both"/>
        <w:rPr>
          <w:sz w:val="28"/>
          <w:szCs w:val="28"/>
        </w:rPr>
      </w:pPr>
    </w:p>
    <w:p w:rsidR="001831B8" w:rsidRPr="00EE5820" w:rsidRDefault="001831B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2) в статье 4:</w:t>
      </w:r>
    </w:p>
    <w:p w:rsidR="001C4606" w:rsidRPr="00EE5820" w:rsidRDefault="001831B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а) </w:t>
      </w:r>
      <w:r w:rsidR="00014DDB" w:rsidRPr="00EE5820">
        <w:rPr>
          <w:sz w:val="28"/>
          <w:szCs w:val="28"/>
        </w:rPr>
        <w:t xml:space="preserve">в части </w:t>
      </w:r>
      <w:r w:rsidR="00AE255C" w:rsidRPr="00EE5820">
        <w:rPr>
          <w:sz w:val="28"/>
          <w:szCs w:val="28"/>
        </w:rPr>
        <w:t>4</w:t>
      </w:r>
      <w:r w:rsidR="00011D16" w:rsidRPr="00EE5820">
        <w:rPr>
          <w:sz w:val="28"/>
          <w:szCs w:val="28"/>
        </w:rPr>
        <w:t xml:space="preserve"> цифры "15 768 368,1" заменить цифрами "</w:t>
      </w:r>
      <w:r w:rsidR="00011D16" w:rsidRPr="00EE5820">
        <w:rPr>
          <w:rFonts w:eastAsia="Calibri"/>
          <w:sz w:val="28"/>
          <w:szCs w:val="28"/>
          <w:lang w:eastAsia="en-US"/>
        </w:rPr>
        <w:t>16 740 445,4</w:t>
      </w:r>
      <w:r w:rsidR="002E6645">
        <w:rPr>
          <w:sz w:val="28"/>
          <w:szCs w:val="28"/>
        </w:rPr>
        <w:t>";</w:t>
      </w:r>
    </w:p>
    <w:p w:rsidR="00EC7A55" w:rsidRPr="00EE5820" w:rsidRDefault="001831B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б</w:t>
      </w:r>
      <w:r w:rsidR="00EC7A55" w:rsidRPr="00EE5820">
        <w:rPr>
          <w:sz w:val="28"/>
          <w:szCs w:val="28"/>
        </w:rPr>
        <w:t xml:space="preserve">) в части </w:t>
      </w:r>
      <w:r w:rsidRPr="00EE5820">
        <w:rPr>
          <w:sz w:val="28"/>
          <w:szCs w:val="28"/>
        </w:rPr>
        <w:t>5</w:t>
      </w:r>
      <w:r w:rsidR="00EC7A55" w:rsidRPr="00EE5820">
        <w:rPr>
          <w:sz w:val="28"/>
          <w:szCs w:val="28"/>
        </w:rPr>
        <w:t>:</w:t>
      </w:r>
    </w:p>
    <w:p w:rsidR="00EC7A55" w:rsidRPr="00EE5820" w:rsidRDefault="00EC7A55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цифры "</w:t>
      </w:r>
      <w:r w:rsidR="00A17C78" w:rsidRPr="00EE5820">
        <w:rPr>
          <w:sz w:val="28"/>
          <w:szCs w:val="28"/>
        </w:rPr>
        <w:t>15 953 061,7</w:t>
      </w:r>
      <w:r w:rsidRPr="00EE5820">
        <w:rPr>
          <w:sz w:val="28"/>
          <w:szCs w:val="28"/>
        </w:rPr>
        <w:t>" заменить цифрами "</w:t>
      </w:r>
      <w:r w:rsidR="009B2C07" w:rsidRPr="00EE5820">
        <w:rPr>
          <w:sz w:val="28"/>
          <w:szCs w:val="28"/>
        </w:rPr>
        <w:t>18 803 061,7</w:t>
      </w:r>
      <w:r w:rsidR="002E6645">
        <w:rPr>
          <w:sz w:val="28"/>
          <w:szCs w:val="28"/>
        </w:rPr>
        <w:t>";</w:t>
      </w:r>
    </w:p>
    <w:p w:rsidR="00EC7A55" w:rsidRPr="00EE5820" w:rsidRDefault="00EC7A55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цифры "</w:t>
      </w:r>
      <w:r w:rsidR="00A17C78" w:rsidRPr="00EE5820">
        <w:rPr>
          <w:sz w:val="28"/>
          <w:szCs w:val="28"/>
        </w:rPr>
        <w:t>16 134 239,5</w:t>
      </w:r>
      <w:r w:rsidRPr="00EE5820">
        <w:rPr>
          <w:sz w:val="28"/>
          <w:szCs w:val="28"/>
        </w:rPr>
        <w:t>" заменить цифрами "</w:t>
      </w:r>
      <w:r w:rsidR="009B2C07" w:rsidRPr="00EE5820">
        <w:rPr>
          <w:sz w:val="28"/>
          <w:szCs w:val="28"/>
        </w:rPr>
        <w:t>16 584 239,5</w:t>
      </w:r>
      <w:r w:rsidRPr="00EE5820">
        <w:rPr>
          <w:sz w:val="28"/>
          <w:szCs w:val="28"/>
        </w:rPr>
        <w:t>";</w:t>
      </w:r>
    </w:p>
    <w:p w:rsidR="00505BD6" w:rsidRPr="00EE5820" w:rsidRDefault="001831B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в</w:t>
      </w:r>
      <w:r w:rsidR="00505BD6" w:rsidRPr="00EE5820">
        <w:rPr>
          <w:sz w:val="28"/>
          <w:szCs w:val="28"/>
        </w:rPr>
        <w:t xml:space="preserve">) в части </w:t>
      </w:r>
      <w:r w:rsidR="00BF37B2" w:rsidRPr="00EE5820">
        <w:rPr>
          <w:sz w:val="28"/>
          <w:szCs w:val="28"/>
        </w:rPr>
        <w:t>6</w:t>
      </w:r>
      <w:r w:rsidR="00FB57FF" w:rsidRPr="00EE5820">
        <w:rPr>
          <w:sz w:val="28"/>
          <w:szCs w:val="28"/>
        </w:rPr>
        <w:t xml:space="preserve"> цифры "1 470 669,6" заменить цифрами "1 270 669,6";</w:t>
      </w:r>
    </w:p>
    <w:p w:rsidR="005C7435" w:rsidRPr="00EE5820" w:rsidRDefault="001831B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г</w:t>
      </w:r>
      <w:r w:rsidR="007A3D89" w:rsidRPr="00EE5820">
        <w:rPr>
          <w:sz w:val="28"/>
          <w:szCs w:val="28"/>
        </w:rPr>
        <w:t xml:space="preserve">) </w:t>
      </w:r>
      <w:r w:rsidR="009D7D4A" w:rsidRPr="00EE5820">
        <w:rPr>
          <w:sz w:val="28"/>
          <w:szCs w:val="28"/>
        </w:rPr>
        <w:t xml:space="preserve">в </w:t>
      </w:r>
      <w:r w:rsidR="007A3D89" w:rsidRPr="00EE5820">
        <w:rPr>
          <w:sz w:val="28"/>
          <w:szCs w:val="28"/>
        </w:rPr>
        <w:t>части 7</w:t>
      </w:r>
      <w:r w:rsidR="00A17C78" w:rsidRPr="00EE5820">
        <w:rPr>
          <w:sz w:val="28"/>
          <w:szCs w:val="28"/>
        </w:rPr>
        <w:t xml:space="preserve"> </w:t>
      </w:r>
      <w:r w:rsidR="005C7435" w:rsidRPr="00EE5820">
        <w:rPr>
          <w:sz w:val="28"/>
          <w:szCs w:val="28"/>
        </w:rPr>
        <w:t>цифры "</w:t>
      </w:r>
      <w:r w:rsidR="00A17C78" w:rsidRPr="00EE5820">
        <w:rPr>
          <w:sz w:val="28"/>
          <w:szCs w:val="28"/>
        </w:rPr>
        <w:t>164 615,8</w:t>
      </w:r>
      <w:r w:rsidR="005C7435" w:rsidRPr="00EE5820">
        <w:rPr>
          <w:sz w:val="28"/>
          <w:szCs w:val="28"/>
        </w:rPr>
        <w:t>" заменить цифрами "</w:t>
      </w:r>
      <w:r w:rsidR="00FB57FF" w:rsidRPr="00EE5820">
        <w:rPr>
          <w:sz w:val="28"/>
          <w:szCs w:val="28"/>
        </w:rPr>
        <w:t>152 966,2</w:t>
      </w:r>
      <w:r w:rsidR="005C7435" w:rsidRPr="00EE5820">
        <w:rPr>
          <w:sz w:val="28"/>
          <w:szCs w:val="28"/>
        </w:rPr>
        <w:t>";</w:t>
      </w:r>
    </w:p>
    <w:p w:rsidR="00C53292" w:rsidRDefault="00A17C78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д) </w:t>
      </w:r>
      <w:r w:rsidR="0026023E" w:rsidRPr="00EE5820">
        <w:rPr>
          <w:sz w:val="28"/>
          <w:szCs w:val="28"/>
        </w:rPr>
        <w:t>часть 8 признать утративш</w:t>
      </w:r>
      <w:r w:rsidR="00B34AC4" w:rsidRPr="00EE5820">
        <w:rPr>
          <w:sz w:val="28"/>
          <w:szCs w:val="28"/>
        </w:rPr>
        <w:t xml:space="preserve">ей </w:t>
      </w:r>
      <w:r w:rsidR="0026023E" w:rsidRPr="00EE5820">
        <w:rPr>
          <w:sz w:val="28"/>
          <w:szCs w:val="28"/>
        </w:rPr>
        <w:t>силу;</w:t>
      </w:r>
    </w:p>
    <w:p w:rsidR="00A17C78" w:rsidRPr="00EE5820" w:rsidRDefault="00A17C78" w:rsidP="00C15BA2">
      <w:pPr>
        <w:ind w:firstLine="709"/>
        <w:jc w:val="both"/>
        <w:rPr>
          <w:sz w:val="28"/>
          <w:szCs w:val="28"/>
        </w:rPr>
      </w:pPr>
    </w:p>
    <w:p w:rsidR="00D070DD" w:rsidRPr="002E6645" w:rsidRDefault="002E6645" w:rsidP="00C15BA2">
      <w:pPr>
        <w:ind w:firstLine="709"/>
        <w:jc w:val="both"/>
        <w:rPr>
          <w:spacing w:val="-2"/>
          <w:sz w:val="28"/>
          <w:szCs w:val="28"/>
        </w:rPr>
      </w:pPr>
      <w:r w:rsidRPr="002E6645">
        <w:rPr>
          <w:spacing w:val="-2"/>
          <w:sz w:val="28"/>
          <w:szCs w:val="28"/>
        </w:rPr>
        <w:t>3) </w:t>
      </w:r>
      <w:r w:rsidR="00FB49BF" w:rsidRPr="002E6645">
        <w:rPr>
          <w:spacing w:val="-2"/>
          <w:sz w:val="28"/>
          <w:szCs w:val="28"/>
        </w:rPr>
        <w:t xml:space="preserve">в части 3 статьи 5 </w:t>
      </w:r>
      <w:r w:rsidR="00D070DD" w:rsidRPr="002E6645">
        <w:rPr>
          <w:spacing w:val="-2"/>
          <w:sz w:val="28"/>
          <w:szCs w:val="28"/>
        </w:rPr>
        <w:t>цифры "</w:t>
      </w:r>
      <w:r w:rsidR="00A17C78" w:rsidRPr="002E6645">
        <w:rPr>
          <w:rFonts w:eastAsia="Calibri"/>
          <w:spacing w:val="-2"/>
          <w:sz w:val="28"/>
          <w:szCs w:val="28"/>
          <w:lang w:eastAsia="en-US"/>
        </w:rPr>
        <w:t>3 365 935,2</w:t>
      </w:r>
      <w:r w:rsidR="00D070DD" w:rsidRPr="002E6645">
        <w:rPr>
          <w:spacing w:val="-2"/>
          <w:sz w:val="28"/>
          <w:szCs w:val="28"/>
        </w:rPr>
        <w:t>" заменить цифрами "</w:t>
      </w:r>
      <w:r w:rsidR="002F5B4B" w:rsidRPr="002E6645">
        <w:rPr>
          <w:rFonts w:eastAsia="Calibri"/>
          <w:spacing w:val="-2"/>
          <w:sz w:val="28"/>
          <w:szCs w:val="28"/>
          <w:lang w:eastAsia="en-US"/>
        </w:rPr>
        <w:t>3 355 435,3</w:t>
      </w:r>
      <w:r w:rsidR="00D070DD" w:rsidRPr="002E6645">
        <w:rPr>
          <w:spacing w:val="-2"/>
          <w:sz w:val="28"/>
          <w:szCs w:val="28"/>
        </w:rPr>
        <w:t>";</w:t>
      </w:r>
    </w:p>
    <w:p w:rsidR="00A17C78" w:rsidRPr="00EE5820" w:rsidRDefault="00A17C78" w:rsidP="00C15BA2">
      <w:pPr>
        <w:ind w:firstLine="709"/>
        <w:jc w:val="both"/>
        <w:rPr>
          <w:sz w:val="28"/>
          <w:szCs w:val="28"/>
        </w:rPr>
      </w:pPr>
    </w:p>
    <w:p w:rsidR="00032887" w:rsidRPr="00EE5820" w:rsidRDefault="00504282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4) в </w:t>
      </w:r>
      <w:r w:rsidR="00EB3950" w:rsidRPr="00EE5820">
        <w:rPr>
          <w:sz w:val="28"/>
          <w:szCs w:val="28"/>
        </w:rPr>
        <w:t xml:space="preserve">части 31 </w:t>
      </w:r>
      <w:r w:rsidR="00032887" w:rsidRPr="00EE5820">
        <w:rPr>
          <w:sz w:val="28"/>
          <w:szCs w:val="28"/>
        </w:rPr>
        <w:t>стать</w:t>
      </w:r>
      <w:r w:rsidR="00EB3950" w:rsidRPr="00EE5820">
        <w:rPr>
          <w:sz w:val="28"/>
          <w:szCs w:val="28"/>
        </w:rPr>
        <w:t>и</w:t>
      </w:r>
      <w:r w:rsidR="00032887" w:rsidRPr="00EE5820">
        <w:rPr>
          <w:sz w:val="28"/>
          <w:szCs w:val="28"/>
        </w:rPr>
        <w:t xml:space="preserve"> 6:</w:t>
      </w:r>
    </w:p>
    <w:p w:rsidR="00EB3950" w:rsidRPr="00EE5820" w:rsidRDefault="00A929B8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B3950" w:rsidRPr="00EE5820">
        <w:rPr>
          <w:sz w:val="28"/>
          <w:szCs w:val="28"/>
        </w:rPr>
        <w:t>в абзаце седьмом слова "за второй квартал года, предшествующего году" заменить словами "на год";</w:t>
      </w:r>
    </w:p>
    <w:p w:rsidR="00EB3950" w:rsidRPr="00EE5820" w:rsidRDefault="00A929B8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B3950" w:rsidRPr="00EE5820">
        <w:rPr>
          <w:sz w:val="28"/>
          <w:szCs w:val="28"/>
        </w:rPr>
        <w:t>в абзаце девятом слова "за второй квартал года, предшествующего году" заменить словами "на год";</w:t>
      </w:r>
    </w:p>
    <w:p w:rsidR="00EB3950" w:rsidRPr="00EE5820" w:rsidRDefault="00A929B8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B3950" w:rsidRPr="00EE5820">
        <w:rPr>
          <w:sz w:val="28"/>
          <w:szCs w:val="28"/>
        </w:rPr>
        <w:t>в абзаце четырнадцатом слова "за второй квартал года, предшествующего году" заменить словами "на год";</w:t>
      </w:r>
    </w:p>
    <w:p w:rsidR="00E576FF" w:rsidRPr="00EE5820" w:rsidRDefault="00E576FF" w:rsidP="00C15BA2">
      <w:pPr>
        <w:ind w:firstLine="709"/>
        <w:jc w:val="both"/>
        <w:rPr>
          <w:sz w:val="28"/>
          <w:szCs w:val="28"/>
        </w:rPr>
      </w:pPr>
    </w:p>
    <w:p w:rsidR="00E576FF" w:rsidRPr="00EE5820" w:rsidRDefault="00E576FF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5) в статье 7:</w:t>
      </w:r>
    </w:p>
    <w:p w:rsidR="00011D16" w:rsidRPr="00EE5820" w:rsidRDefault="00D743E7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а) </w:t>
      </w:r>
      <w:r w:rsidR="00011D16" w:rsidRPr="00EE5820">
        <w:rPr>
          <w:sz w:val="28"/>
          <w:szCs w:val="28"/>
        </w:rPr>
        <w:t>в ча</w:t>
      </w:r>
      <w:r w:rsidR="00DA759A">
        <w:rPr>
          <w:sz w:val="28"/>
          <w:szCs w:val="28"/>
        </w:rPr>
        <w:t>сти 4 слова "таблицы 1 – 37" заменить словами "таблицы 1 – </w:t>
      </w:r>
      <w:r w:rsidR="00B3143D" w:rsidRPr="00EE5820">
        <w:rPr>
          <w:sz w:val="28"/>
          <w:szCs w:val="28"/>
        </w:rPr>
        <w:t>43</w:t>
      </w:r>
      <w:r w:rsidR="00011D16" w:rsidRPr="00EE5820">
        <w:rPr>
          <w:sz w:val="28"/>
          <w:szCs w:val="28"/>
        </w:rPr>
        <w:t>";</w:t>
      </w:r>
    </w:p>
    <w:p w:rsidR="00EA16E9" w:rsidRPr="00EE5820" w:rsidRDefault="00D743E7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б</w:t>
      </w:r>
      <w:r w:rsidR="00EA16E9" w:rsidRPr="00EE5820">
        <w:rPr>
          <w:sz w:val="28"/>
          <w:szCs w:val="28"/>
        </w:rPr>
        <w:t>) часть 6 дополнить абзацем следующего содержания:</w:t>
      </w:r>
    </w:p>
    <w:p w:rsidR="00EA16E9" w:rsidRPr="00EE5820" w:rsidRDefault="00EA16E9" w:rsidP="00C15BA2">
      <w:pPr>
        <w:ind w:firstLine="709"/>
        <w:jc w:val="both"/>
        <w:rPr>
          <w:sz w:val="28"/>
          <w:szCs w:val="28"/>
        </w:rPr>
      </w:pPr>
      <w:r w:rsidRPr="00DA759A">
        <w:rPr>
          <w:spacing w:val="-4"/>
          <w:sz w:val="28"/>
          <w:szCs w:val="28"/>
        </w:rPr>
        <w:t xml:space="preserve">"на грант за достижение </w:t>
      </w:r>
      <w:proofErr w:type="gramStart"/>
      <w:r w:rsidRPr="00DA759A">
        <w:rPr>
          <w:spacing w:val="-4"/>
          <w:sz w:val="28"/>
          <w:szCs w:val="28"/>
        </w:rPr>
        <w:t>показателей деятельности органов исполнительной</w:t>
      </w:r>
      <w:r w:rsidRPr="00EE5820">
        <w:rPr>
          <w:sz w:val="28"/>
          <w:szCs w:val="28"/>
        </w:rPr>
        <w:t xml:space="preserve"> власти субъектов Российской Федерации</w:t>
      </w:r>
      <w:proofErr w:type="gramEnd"/>
      <w:r w:rsidRPr="00EE5820">
        <w:rPr>
          <w:sz w:val="28"/>
          <w:szCs w:val="28"/>
        </w:rPr>
        <w:t>.</w:t>
      </w:r>
      <w:r w:rsidR="00EE1231" w:rsidRPr="00EE5820">
        <w:rPr>
          <w:sz w:val="28"/>
          <w:szCs w:val="28"/>
        </w:rPr>
        <w:t>"</w:t>
      </w:r>
      <w:r w:rsidRPr="00EE5820">
        <w:rPr>
          <w:sz w:val="28"/>
          <w:szCs w:val="28"/>
        </w:rPr>
        <w:t>;</w:t>
      </w:r>
    </w:p>
    <w:p w:rsidR="002E142E" w:rsidRPr="00EE5820" w:rsidRDefault="002E142E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в) в части 8 цифры "1 000 469,7" заменить цифрами "895 932,0";</w:t>
      </w:r>
    </w:p>
    <w:p w:rsidR="00E576FF" w:rsidRPr="00EE5820" w:rsidRDefault="002E142E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г</w:t>
      </w:r>
      <w:r w:rsidR="00E576FF" w:rsidRPr="00EE5820">
        <w:rPr>
          <w:sz w:val="28"/>
          <w:szCs w:val="28"/>
        </w:rPr>
        <w:t>) в части 9 цифры "53 339,6" заменить цифрами "8 000,0";</w:t>
      </w:r>
    </w:p>
    <w:p w:rsidR="00E576FF" w:rsidRPr="00EE5820" w:rsidRDefault="002E142E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д</w:t>
      </w:r>
      <w:r w:rsidR="00E576FF" w:rsidRPr="00EE5820">
        <w:rPr>
          <w:sz w:val="28"/>
          <w:szCs w:val="28"/>
        </w:rPr>
        <w:t>) в части 10 цифры "5 995 940,0" заменить цифрами "6 563 479,2";</w:t>
      </w:r>
    </w:p>
    <w:p w:rsidR="002311F2" w:rsidRPr="00EE5820" w:rsidRDefault="002311F2" w:rsidP="00C15BA2">
      <w:pPr>
        <w:ind w:firstLine="709"/>
        <w:contextualSpacing/>
        <w:jc w:val="both"/>
        <w:rPr>
          <w:sz w:val="28"/>
          <w:szCs w:val="28"/>
        </w:rPr>
      </w:pPr>
    </w:p>
    <w:p w:rsidR="003A6090" w:rsidRPr="00EE5820" w:rsidRDefault="003B0D0D" w:rsidP="00C15BA2">
      <w:pPr>
        <w:ind w:firstLine="709"/>
        <w:contextualSpacing/>
        <w:jc w:val="both"/>
        <w:rPr>
          <w:sz w:val="28"/>
          <w:szCs w:val="28"/>
        </w:rPr>
      </w:pPr>
      <w:r w:rsidRPr="00EE5820">
        <w:rPr>
          <w:sz w:val="28"/>
          <w:szCs w:val="28"/>
        </w:rPr>
        <w:t>6</w:t>
      </w:r>
      <w:r w:rsidR="004805ED" w:rsidRPr="00EE5820">
        <w:rPr>
          <w:sz w:val="28"/>
          <w:szCs w:val="28"/>
        </w:rPr>
        <w:t xml:space="preserve">) </w:t>
      </w:r>
      <w:r w:rsidR="003A6090" w:rsidRPr="00EE5820">
        <w:rPr>
          <w:sz w:val="28"/>
          <w:szCs w:val="28"/>
        </w:rPr>
        <w:t>в части 1</w:t>
      </w:r>
      <w:r w:rsidR="00786D97" w:rsidRPr="00EE5820">
        <w:rPr>
          <w:sz w:val="28"/>
          <w:szCs w:val="28"/>
        </w:rPr>
        <w:t xml:space="preserve"> </w:t>
      </w:r>
      <w:r w:rsidR="00DA759A">
        <w:rPr>
          <w:sz w:val="28"/>
          <w:szCs w:val="28"/>
        </w:rPr>
        <w:t>статьи 8:</w:t>
      </w:r>
    </w:p>
    <w:p w:rsidR="003A6090" w:rsidRPr="00EE5820" w:rsidRDefault="002A4774" w:rsidP="00C15B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A6090" w:rsidRPr="00EE5820">
        <w:rPr>
          <w:sz w:val="28"/>
          <w:szCs w:val="28"/>
        </w:rPr>
        <w:t>цифры "</w:t>
      </w:r>
      <w:r w:rsidR="006F2756" w:rsidRPr="00EE5820">
        <w:rPr>
          <w:sz w:val="28"/>
          <w:szCs w:val="28"/>
        </w:rPr>
        <w:t>4 730 333,9</w:t>
      </w:r>
      <w:r w:rsidR="003A6090" w:rsidRPr="00EE5820">
        <w:rPr>
          <w:sz w:val="28"/>
          <w:szCs w:val="28"/>
        </w:rPr>
        <w:t>" заменить цифрами "</w:t>
      </w:r>
      <w:r w:rsidR="005F77C6" w:rsidRPr="00EE5820">
        <w:rPr>
          <w:sz w:val="28"/>
          <w:szCs w:val="28"/>
        </w:rPr>
        <w:t>4 564 333,9</w:t>
      </w:r>
      <w:r w:rsidR="003A6090" w:rsidRPr="00EE5820">
        <w:rPr>
          <w:sz w:val="28"/>
          <w:szCs w:val="28"/>
        </w:rPr>
        <w:t>";</w:t>
      </w:r>
    </w:p>
    <w:p w:rsidR="004E2A2C" w:rsidRPr="00EE5820" w:rsidRDefault="002A4774" w:rsidP="00C15B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3A6090" w:rsidRPr="00EE5820">
        <w:rPr>
          <w:sz w:val="28"/>
          <w:szCs w:val="28"/>
        </w:rPr>
        <w:t>цифры "</w:t>
      </w:r>
      <w:r w:rsidR="006F2756" w:rsidRPr="00EE5820">
        <w:rPr>
          <w:sz w:val="28"/>
          <w:szCs w:val="28"/>
        </w:rPr>
        <w:t>666 000,0</w:t>
      </w:r>
      <w:r w:rsidR="003A6090" w:rsidRPr="00EE5820">
        <w:rPr>
          <w:sz w:val="28"/>
          <w:szCs w:val="28"/>
        </w:rPr>
        <w:t>" заменить цифрами "</w:t>
      </w:r>
      <w:r w:rsidR="006F2756" w:rsidRPr="00EE5820">
        <w:rPr>
          <w:sz w:val="28"/>
          <w:szCs w:val="28"/>
        </w:rPr>
        <w:t>500</w:t>
      </w:r>
      <w:r w:rsidR="003A6090" w:rsidRPr="00EE5820">
        <w:rPr>
          <w:sz w:val="28"/>
          <w:szCs w:val="28"/>
        </w:rPr>
        <w:t> 000</w:t>
      </w:r>
      <w:r w:rsidR="008A13A0" w:rsidRPr="00EE5820">
        <w:rPr>
          <w:sz w:val="28"/>
          <w:szCs w:val="28"/>
        </w:rPr>
        <w:t>,0</w:t>
      </w:r>
      <w:r w:rsidR="003A6090" w:rsidRPr="00EE5820">
        <w:rPr>
          <w:sz w:val="28"/>
          <w:szCs w:val="28"/>
        </w:rPr>
        <w:t>";</w:t>
      </w:r>
    </w:p>
    <w:p w:rsidR="004E2A2C" w:rsidRPr="00EE5820" w:rsidRDefault="004E2A2C" w:rsidP="00C15BA2">
      <w:pPr>
        <w:ind w:firstLine="709"/>
        <w:contextualSpacing/>
        <w:jc w:val="both"/>
        <w:rPr>
          <w:sz w:val="28"/>
          <w:szCs w:val="28"/>
        </w:rPr>
      </w:pPr>
    </w:p>
    <w:p w:rsidR="003A6090" w:rsidRPr="00EE5820" w:rsidRDefault="003B0D0D" w:rsidP="00C15BA2">
      <w:pPr>
        <w:ind w:firstLine="709"/>
        <w:contextualSpacing/>
        <w:jc w:val="both"/>
        <w:rPr>
          <w:sz w:val="28"/>
          <w:szCs w:val="28"/>
        </w:rPr>
      </w:pPr>
      <w:r w:rsidRPr="00EE5820">
        <w:rPr>
          <w:sz w:val="28"/>
          <w:szCs w:val="28"/>
        </w:rPr>
        <w:t>7</w:t>
      </w:r>
      <w:r w:rsidR="004E2A2C" w:rsidRPr="00EE5820">
        <w:rPr>
          <w:sz w:val="28"/>
          <w:szCs w:val="28"/>
        </w:rPr>
        <w:t xml:space="preserve">) </w:t>
      </w:r>
      <w:r w:rsidR="0017106D" w:rsidRPr="00EE5820">
        <w:rPr>
          <w:sz w:val="28"/>
          <w:szCs w:val="28"/>
        </w:rPr>
        <w:t>част</w:t>
      </w:r>
      <w:r w:rsidR="004E2A2C" w:rsidRPr="00EE5820">
        <w:rPr>
          <w:sz w:val="28"/>
          <w:szCs w:val="28"/>
        </w:rPr>
        <w:t>ь</w:t>
      </w:r>
      <w:r w:rsidR="0017106D" w:rsidRPr="00EE5820">
        <w:rPr>
          <w:sz w:val="28"/>
          <w:szCs w:val="28"/>
        </w:rPr>
        <w:t xml:space="preserve"> 5 </w:t>
      </w:r>
      <w:r w:rsidR="003A6090" w:rsidRPr="00EE5820">
        <w:rPr>
          <w:sz w:val="28"/>
          <w:szCs w:val="28"/>
        </w:rPr>
        <w:t>стать</w:t>
      </w:r>
      <w:r w:rsidR="0017106D" w:rsidRPr="00EE5820">
        <w:rPr>
          <w:sz w:val="28"/>
          <w:szCs w:val="28"/>
        </w:rPr>
        <w:t>и</w:t>
      </w:r>
      <w:r w:rsidR="003A6090" w:rsidRPr="00EE5820">
        <w:rPr>
          <w:sz w:val="28"/>
          <w:szCs w:val="28"/>
        </w:rPr>
        <w:t xml:space="preserve"> 9</w:t>
      </w:r>
      <w:r w:rsidR="004E2A2C" w:rsidRPr="00EE5820">
        <w:rPr>
          <w:sz w:val="28"/>
          <w:szCs w:val="28"/>
        </w:rPr>
        <w:t xml:space="preserve"> признать утративш</w:t>
      </w:r>
      <w:r w:rsidR="00A607C7" w:rsidRPr="00EE5820">
        <w:rPr>
          <w:sz w:val="28"/>
          <w:szCs w:val="28"/>
        </w:rPr>
        <w:t>ей</w:t>
      </w:r>
      <w:r w:rsidR="004E2A2C" w:rsidRPr="00EE5820">
        <w:rPr>
          <w:sz w:val="28"/>
          <w:szCs w:val="28"/>
        </w:rPr>
        <w:t xml:space="preserve"> силу</w:t>
      </w:r>
      <w:r w:rsidR="00DA759A">
        <w:rPr>
          <w:sz w:val="28"/>
          <w:szCs w:val="28"/>
        </w:rPr>
        <w:t>;</w:t>
      </w:r>
    </w:p>
    <w:p w:rsidR="006F2756" w:rsidRPr="00EE5820" w:rsidRDefault="006F2756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3B0D0D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8</w:t>
      </w:r>
      <w:r w:rsidR="008C083E" w:rsidRPr="00EE5820">
        <w:rPr>
          <w:sz w:val="28"/>
          <w:szCs w:val="28"/>
        </w:rPr>
        <w:t>)</w:t>
      </w:r>
      <w:r w:rsidR="007E0383" w:rsidRPr="00EE5820">
        <w:rPr>
          <w:sz w:val="28"/>
          <w:szCs w:val="28"/>
        </w:rPr>
        <w:t xml:space="preserve"> </w:t>
      </w:r>
      <w:r w:rsidR="008C083E" w:rsidRPr="00EE5820">
        <w:rPr>
          <w:sz w:val="28"/>
          <w:szCs w:val="28"/>
        </w:rPr>
        <w:t>приложение 1 "</w:t>
      </w:r>
      <w:r w:rsidR="00D43316" w:rsidRPr="00EE5820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</w:t>
      </w:r>
      <w:r w:rsidR="003264CC" w:rsidRPr="00EE5820">
        <w:rPr>
          <w:sz w:val="28"/>
          <w:szCs w:val="28"/>
        </w:rPr>
        <w:t>2021</w:t>
      </w:r>
      <w:r w:rsidR="00D43316" w:rsidRPr="00EE5820">
        <w:rPr>
          <w:sz w:val="28"/>
          <w:szCs w:val="28"/>
        </w:rPr>
        <w:t xml:space="preserve"> год и на плановый период </w:t>
      </w:r>
      <w:r w:rsidR="002553F5">
        <w:rPr>
          <w:sz w:val="28"/>
          <w:szCs w:val="28"/>
        </w:rPr>
        <w:br/>
      </w:r>
      <w:r w:rsidR="003264CC" w:rsidRPr="00EE5820">
        <w:rPr>
          <w:sz w:val="28"/>
          <w:szCs w:val="28"/>
        </w:rPr>
        <w:t>2022</w:t>
      </w:r>
      <w:r w:rsidR="00D43316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D43316" w:rsidRPr="00EE5820">
        <w:rPr>
          <w:sz w:val="28"/>
          <w:szCs w:val="28"/>
        </w:rPr>
        <w:t xml:space="preserve"> годов</w:t>
      </w:r>
      <w:r w:rsidR="008C083E" w:rsidRPr="00EE5820">
        <w:rPr>
          <w:sz w:val="28"/>
          <w:szCs w:val="28"/>
        </w:rPr>
        <w:t>" изложить в новой редакции (прилагается);</w:t>
      </w:r>
    </w:p>
    <w:p w:rsidR="00416D3B" w:rsidRPr="00EE5820" w:rsidRDefault="00416D3B" w:rsidP="00C15BA2">
      <w:pPr>
        <w:ind w:firstLine="709"/>
        <w:jc w:val="both"/>
        <w:rPr>
          <w:sz w:val="28"/>
          <w:szCs w:val="28"/>
        </w:rPr>
      </w:pPr>
    </w:p>
    <w:p w:rsidR="00416D3B" w:rsidRPr="00EE5820" w:rsidRDefault="003B0D0D" w:rsidP="00C15BA2">
      <w:pPr>
        <w:ind w:firstLine="709"/>
        <w:jc w:val="both"/>
        <w:rPr>
          <w:sz w:val="28"/>
          <w:szCs w:val="28"/>
        </w:rPr>
      </w:pPr>
      <w:r w:rsidRPr="002553F5">
        <w:rPr>
          <w:spacing w:val="-2"/>
          <w:sz w:val="28"/>
          <w:szCs w:val="28"/>
        </w:rPr>
        <w:t>9</w:t>
      </w:r>
      <w:r w:rsidR="00CC25C3" w:rsidRPr="002553F5">
        <w:rPr>
          <w:spacing w:val="-2"/>
          <w:sz w:val="28"/>
          <w:szCs w:val="28"/>
        </w:rPr>
        <w:t>) </w:t>
      </w:r>
      <w:r w:rsidR="00416D3B" w:rsidRPr="002553F5">
        <w:rPr>
          <w:spacing w:val="-2"/>
          <w:sz w:val="28"/>
          <w:szCs w:val="28"/>
        </w:rPr>
        <w:t>приложение 2 "Перечень главных администраторов доходов областного</w:t>
      </w:r>
      <w:r w:rsidR="00416D3B" w:rsidRPr="00EE5820">
        <w:rPr>
          <w:sz w:val="28"/>
          <w:szCs w:val="28"/>
        </w:rPr>
        <w:t xml:space="preserve"> бюджета Ленинградской области" изложить в новой редакции (прилагается);</w:t>
      </w:r>
    </w:p>
    <w:p w:rsidR="002553F5" w:rsidRDefault="002553F5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3B0D0D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10</w:t>
      </w:r>
      <w:r w:rsidR="008C083E" w:rsidRPr="00EE5820">
        <w:rPr>
          <w:sz w:val="28"/>
          <w:szCs w:val="28"/>
        </w:rPr>
        <w:t>) приложение 6 "</w:t>
      </w:r>
      <w:r w:rsidR="00AF24A6" w:rsidRPr="00EE5820">
        <w:rPr>
          <w:sz w:val="28"/>
          <w:szCs w:val="28"/>
        </w:rPr>
        <w:t xml:space="preserve">Распределение бюджетных ассигнований по целевым </w:t>
      </w:r>
      <w:r w:rsidR="00AF24A6" w:rsidRPr="005E0EAB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AF24A6" w:rsidRPr="00EE5820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</w:t>
      </w:r>
      <w:r w:rsidR="003264CC" w:rsidRPr="00EE5820">
        <w:rPr>
          <w:sz w:val="28"/>
          <w:szCs w:val="28"/>
        </w:rPr>
        <w:t>2021</w:t>
      </w:r>
      <w:r w:rsidR="00AF24A6" w:rsidRPr="00EE5820">
        <w:rPr>
          <w:sz w:val="28"/>
          <w:szCs w:val="28"/>
        </w:rPr>
        <w:t xml:space="preserve"> год и на плановый период </w:t>
      </w:r>
      <w:r w:rsidR="005E0EAB">
        <w:rPr>
          <w:sz w:val="28"/>
          <w:szCs w:val="28"/>
        </w:rPr>
        <w:br/>
      </w:r>
      <w:r w:rsidR="003264CC" w:rsidRPr="00EE5820">
        <w:rPr>
          <w:sz w:val="28"/>
          <w:szCs w:val="28"/>
        </w:rPr>
        <w:t>2022</w:t>
      </w:r>
      <w:r w:rsidR="00AF24A6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AF24A6" w:rsidRPr="00EE5820">
        <w:rPr>
          <w:sz w:val="28"/>
          <w:szCs w:val="28"/>
        </w:rPr>
        <w:t xml:space="preserve"> годов</w:t>
      </w:r>
      <w:r w:rsidR="008C083E" w:rsidRPr="00EE5820">
        <w:rPr>
          <w:sz w:val="28"/>
          <w:szCs w:val="28"/>
        </w:rPr>
        <w:t>" изложить в новой редакции (прилагается);</w:t>
      </w:r>
    </w:p>
    <w:p w:rsidR="00306366" w:rsidRPr="00EE5820" w:rsidRDefault="00306366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3B0D0D" w:rsidP="00C15BA2">
      <w:pPr>
        <w:ind w:firstLine="709"/>
        <w:jc w:val="both"/>
        <w:rPr>
          <w:sz w:val="28"/>
          <w:szCs w:val="28"/>
        </w:rPr>
      </w:pPr>
      <w:r w:rsidRPr="00DF5AF6">
        <w:rPr>
          <w:spacing w:val="-4"/>
          <w:sz w:val="28"/>
          <w:szCs w:val="28"/>
        </w:rPr>
        <w:t>11</w:t>
      </w:r>
      <w:r w:rsidR="008C083E" w:rsidRPr="00DF5AF6">
        <w:rPr>
          <w:spacing w:val="-4"/>
          <w:sz w:val="28"/>
          <w:szCs w:val="28"/>
        </w:rPr>
        <w:t>) приложение 7 "Ведомственная структура расходов областного бюджета</w:t>
      </w:r>
      <w:r w:rsidR="008C083E" w:rsidRPr="00EE5820">
        <w:rPr>
          <w:sz w:val="28"/>
          <w:szCs w:val="28"/>
        </w:rPr>
        <w:t xml:space="preserve"> Ленинградской области на </w:t>
      </w:r>
      <w:r w:rsidR="003264CC" w:rsidRPr="00EE5820">
        <w:rPr>
          <w:sz w:val="28"/>
          <w:szCs w:val="28"/>
        </w:rPr>
        <w:t>2021</w:t>
      </w:r>
      <w:r w:rsidR="008C083E" w:rsidRPr="00EE5820">
        <w:rPr>
          <w:sz w:val="28"/>
          <w:szCs w:val="28"/>
        </w:rPr>
        <w:t xml:space="preserve"> год и на плановый период </w:t>
      </w:r>
      <w:r w:rsidR="003264CC" w:rsidRPr="00EE5820">
        <w:rPr>
          <w:sz w:val="28"/>
          <w:szCs w:val="28"/>
        </w:rPr>
        <w:t>2022</w:t>
      </w:r>
      <w:r w:rsidR="008C083E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8C083E" w:rsidRPr="00EE5820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EE5820" w:rsidRDefault="00306366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8C695F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lastRenderedPageBreak/>
        <w:t>1</w:t>
      </w:r>
      <w:r w:rsidR="003B0D0D" w:rsidRPr="00EE5820">
        <w:rPr>
          <w:sz w:val="28"/>
          <w:szCs w:val="28"/>
        </w:rPr>
        <w:t>2</w:t>
      </w:r>
      <w:r w:rsidR="008C083E" w:rsidRPr="00EE5820">
        <w:rPr>
          <w:sz w:val="28"/>
          <w:szCs w:val="28"/>
        </w:rPr>
        <w:t xml:space="preserve">) приложение 8 "Распределение бюджетных ассигнований по разделам и подразделам классификации расходов бюджетов на </w:t>
      </w:r>
      <w:r w:rsidR="003264CC" w:rsidRPr="00EE5820">
        <w:rPr>
          <w:sz w:val="28"/>
          <w:szCs w:val="28"/>
        </w:rPr>
        <w:t>2021</w:t>
      </w:r>
      <w:r w:rsidR="008C083E" w:rsidRPr="00EE5820">
        <w:rPr>
          <w:sz w:val="28"/>
          <w:szCs w:val="28"/>
        </w:rPr>
        <w:t xml:space="preserve"> год и на плановый период </w:t>
      </w:r>
      <w:r w:rsidR="003264CC" w:rsidRPr="00EE5820">
        <w:rPr>
          <w:sz w:val="28"/>
          <w:szCs w:val="28"/>
        </w:rPr>
        <w:t>2022</w:t>
      </w:r>
      <w:r w:rsidR="008C083E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8C083E" w:rsidRPr="00EE5820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EE5820" w:rsidRDefault="00306366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8C695F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3B0D0D" w:rsidRPr="00EE5820">
        <w:rPr>
          <w:sz w:val="28"/>
          <w:szCs w:val="28"/>
        </w:rPr>
        <w:t>3</w:t>
      </w:r>
      <w:r w:rsidR="008C083E" w:rsidRPr="00EE5820">
        <w:rPr>
          <w:sz w:val="28"/>
          <w:szCs w:val="28"/>
        </w:rPr>
        <w:t xml:space="preserve">) приложение 9 "Адресная инвестиционная программа на </w:t>
      </w:r>
      <w:r w:rsidR="003264CC" w:rsidRPr="00EE5820">
        <w:rPr>
          <w:sz w:val="28"/>
          <w:szCs w:val="28"/>
        </w:rPr>
        <w:t>2021</w:t>
      </w:r>
      <w:r w:rsidR="008C083E" w:rsidRPr="00EE5820">
        <w:rPr>
          <w:sz w:val="28"/>
          <w:szCs w:val="28"/>
        </w:rPr>
        <w:t xml:space="preserve"> год </w:t>
      </w:r>
      <w:r w:rsidR="008C083E" w:rsidRPr="00EE5820">
        <w:rPr>
          <w:sz w:val="28"/>
          <w:szCs w:val="28"/>
        </w:rPr>
        <w:br/>
        <w:t xml:space="preserve">и на плановый период </w:t>
      </w:r>
      <w:r w:rsidR="003264CC" w:rsidRPr="00EE5820">
        <w:rPr>
          <w:sz w:val="28"/>
          <w:szCs w:val="28"/>
        </w:rPr>
        <w:t>2022</w:t>
      </w:r>
      <w:r w:rsidR="008C083E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8C083E" w:rsidRPr="00EE5820">
        <w:rPr>
          <w:sz w:val="28"/>
          <w:szCs w:val="28"/>
        </w:rPr>
        <w:t xml:space="preserve"> годов" изложить в новой редакции (прилагается);</w:t>
      </w:r>
    </w:p>
    <w:p w:rsidR="00306366" w:rsidRPr="00EE5820" w:rsidRDefault="00306366" w:rsidP="00C15BA2">
      <w:pPr>
        <w:ind w:firstLine="709"/>
        <w:jc w:val="both"/>
        <w:rPr>
          <w:sz w:val="28"/>
          <w:szCs w:val="28"/>
        </w:rPr>
      </w:pPr>
    </w:p>
    <w:p w:rsidR="006F2647" w:rsidRPr="00EE5820" w:rsidRDefault="00FB3953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A430A8" w:rsidRPr="00EE5820">
        <w:rPr>
          <w:sz w:val="28"/>
          <w:szCs w:val="28"/>
        </w:rPr>
        <w:t>4</w:t>
      </w:r>
      <w:r w:rsidRPr="00EE5820">
        <w:rPr>
          <w:sz w:val="28"/>
          <w:szCs w:val="28"/>
        </w:rPr>
        <w:t xml:space="preserve">) приложение 10 "Субсидии юридическим лицам (за исключением </w:t>
      </w:r>
      <w:r w:rsidRPr="00EE5820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EE5820">
        <w:rPr>
          <w:sz w:val="28"/>
          <w:szCs w:val="28"/>
        </w:rPr>
        <w:t xml:space="preserve"> а также физическим лицам – производителям товаров, работ, услуг" </w:t>
      </w:r>
      <w:r w:rsidR="006F2647" w:rsidRPr="00EE5820">
        <w:rPr>
          <w:sz w:val="28"/>
          <w:szCs w:val="28"/>
        </w:rPr>
        <w:t xml:space="preserve">изложить </w:t>
      </w:r>
      <w:r w:rsidR="00D23BA0">
        <w:rPr>
          <w:sz w:val="28"/>
          <w:szCs w:val="28"/>
        </w:rPr>
        <w:br/>
      </w:r>
      <w:r w:rsidR="006F2647" w:rsidRPr="00EE5820">
        <w:rPr>
          <w:sz w:val="28"/>
          <w:szCs w:val="28"/>
        </w:rPr>
        <w:t>в новой редакции (прилагается);</w:t>
      </w:r>
    </w:p>
    <w:p w:rsidR="00306366" w:rsidRPr="00EE5820" w:rsidRDefault="00306366" w:rsidP="00C15BA2">
      <w:pPr>
        <w:ind w:firstLine="709"/>
        <w:jc w:val="both"/>
        <w:rPr>
          <w:sz w:val="28"/>
          <w:szCs w:val="28"/>
        </w:rPr>
      </w:pPr>
    </w:p>
    <w:p w:rsidR="008C083E" w:rsidRPr="00EE5820" w:rsidRDefault="008C695F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A430A8" w:rsidRPr="00EE5820">
        <w:rPr>
          <w:sz w:val="28"/>
          <w:szCs w:val="28"/>
        </w:rPr>
        <w:t>5</w:t>
      </w:r>
      <w:r w:rsidR="008C083E" w:rsidRPr="00EE5820">
        <w:rPr>
          <w:sz w:val="28"/>
          <w:szCs w:val="28"/>
        </w:rPr>
        <w:t>) приложение 1</w:t>
      </w:r>
      <w:r w:rsidR="00D80C4D" w:rsidRPr="00EE5820">
        <w:rPr>
          <w:sz w:val="28"/>
          <w:szCs w:val="28"/>
        </w:rPr>
        <w:t>2</w:t>
      </w:r>
      <w:r w:rsidR="008C083E" w:rsidRPr="00EE5820">
        <w:rPr>
          <w:sz w:val="28"/>
          <w:szCs w:val="28"/>
        </w:rPr>
        <w:t xml:space="preserve"> "Формы и объем межбюджетных трансфертов бюджетам муниципальных образований Ленинградской области на </w:t>
      </w:r>
      <w:r w:rsidR="003264CC" w:rsidRPr="00EE5820">
        <w:rPr>
          <w:sz w:val="28"/>
          <w:szCs w:val="28"/>
        </w:rPr>
        <w:t>2021</w:t>
      </w:r>
      <w:r w:rsidR="00445961" w:rsidRPr="00EE5820">
        <w:rPr>
          <w:sz w:val="28"/>
          <w:szCs w:val="28"/>
        </w:rPr>
        <w:t xml:space="preserve"> год </w:t>
      </w:r>
      <w:r w:rsidR="00D23BA0">
        <w:rPr>
          <w:sz w:val="28"/>
          <w:szCs w:val="28"/>
        </w:rPr>
        <w:br/>
      </w:r>
      <w:r w:rsidR="008C083E" w:rsidRPr="00EE5820">
        <w:rPr>
          <w:sz w:val="28"/>
          <w:szCs w:val="28"/>
        </w:rPr>
        <w:t xml:space="preserve">и на плановый период </w:t>
      </w:r>
      <w:r w:rsidR="003264CC" w:rsidRPr="00EE5820">
        <w:rPr>
          <w:sz w:val="28"/>
          <w:szCs w:val="28"/>
        </w:rPr>
        <w:t>2022</w:t>
      </w:r>
      <w:r w:rsidR="008C083E" w:rsidRPr="00EE5820">
        <w:rPr>
          <w:sz w:val="28"/>
          <w:szCs w:val="28"/>
        </w:rPr>
        <w:t xml:space="preserve"> и </w:t>
      </w:r>
      <w:r w:rsidR="003264CC" w:rsidRPr="00EE5820">
        <w:rPr>
          <w:sz w:val="28"/>
          <w:szCs w:val="28"/>
        </w:rPr>
        <w:t>2023</w:t>
      </w:r>
      <w:r w:rsidR="008C083E" w:rsidRPr="00EE5820">
        <w:rPr>
          <w:sz w:val="28"/>
          <w:szCs w:val="28"/>
        </w:rPr>
        <w:t xml:space="preserve"> годов" изложить в новой редакции (прилагается);</w:t>
      </w:r>
    </w:p>
    <w:p w:rsidR="00387A39" w:rsidRPr="00EE5820" w:rsidRDefault="00387A39" w:rsidP="00C15BA2">
      <w:pPr>
        <w:ind w:firstLine="709"/>
        <w:jc w:val="both"/>
        <w:rPr>
          <w:sz w:val="28"/>
          <w:szCs w:val="28"/>
        </w:rPr>
      </w:pPr>
    </w:p>
    <w:p w:rsidR="00387A39" w:rsidRPr="00EE5820" w:rsidRDefault="00387A39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A430A8" w:rsidRPr="00EE5820">
        <w:rPr>
          <w:sz w:val="28"/>
          <w:szCs w:val="28"/>
        </w:rPr>
        <w:t>6</w:t>
      </w:r>
      <w:r w:rsidRPr="00EE5820">
        <w:rPr>
          <w:sz w:val="28"/>
          <w:szCs w:val="28"/>
        </w:rPr>
        <w:t>) приложение 14 "</w:t>
      </w:r>
      <w:r w:rsidR="00A617DC" w:rsidRPr="00EE5820">
        <w:rPr>
          <w:sz w:val="28"/>
          <w:szCs w:val="28"/>
        </w:rPr>
        <w:t>Перечень субсидий бюджетам муниципальных образований, предоставляемых из областного бюджета Ленинградской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EE5820">
        <w:rPr>
          <w:sz w:val="28"/>
          <w:szCs w:val="28"/>
        </w:rPr>
        <w:t>" дополнить строкой следующего содержания:</w:t>
      </w:r>
    </w:p>
    <w:p w:rsidR="00A617DC" w:rsidRPr="00EE5820" w:rsidRDefault="00A617DC" w:rsidP="00C15BA2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97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6"/>
        <w:gridCol w:w="662"/>
        <w:gridCol w:w="8647"/>
        <w:gridCol w:w="425"/>
      </w:tblGrid>
      <w:tr w:rsidR="00A617DC" w:rsidRPr="00EE5820" w:rsidTr="00C1368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A39" w:rsidRPr="00EE5820" w:rsidRDefault="00387A39" w:rsidP="005007E7">
            <w:pPr>
              <w:ind w:left="-57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387A39" w:rsidRPr="00EE5820" w:rsidRDefault="00A617DC" w:rsidP="00C1368A">
            <w:pPr>
              <w:ind w:left="-68" w:right="-57" w:hanging="6"/>
              <w:jc w:val="center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9.5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387A39" w:rsidRPr="00EE5820" w:rsidRDefault="00476E2F" w:rsidP="001B648E">
            <w:pPr>
              <w:ind w:left="-57"/>
              <w:jc w:val="both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7A39" w:rsidRPr="00EE5820" w:rsidRDefault="00387A39" w:rsidP="004A5A7B">
            <w:pPr>
              <w:ind w:left="-794" w:right="-57" w:firstLine="709"/>
              <w:rPr>
                <w:sz w:val="28"/>
                <w:szCs w:val="28"/>
              </w:rPr>
            </w:pPr>
            <w:r w:rsidRPr="00EE5820">
              <w:rPr>
                <w:sz w:val="28"/>
                <w:szCs w:val="28"/>
              </w:rPr>
              <w:t>";</w:t>
            </w:r>
          </w:p>
        </w:tc>
      </w:tr>
    </w:tbl>
    <w:p w:rsidR="0073711C" w:rsidRPr="00EE5820" w:rsidRDefault="0073711C" w:rsidP="00C15BA2">
      <w:pPr>
        <w:ind w:firstLine="709"/>
        <w:jc w:val="both"/>
        <w:rPr>
          <w:sz w:val="28"/>
          <w:szCs w:val="28"/>
        </w:rPr>
      </w:pPr>
    </w:p>
    <w:p w:rsidR="00583284" w:rsidRPr="00EE5820" w:rsidRDefault="009F7CDB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A430A8" w:rsidRPr="00EE5820">
        <w:rPr>
          <w:sz w:val="28"/>
          <w:szCs w:val="28"/>
        </w:rPr>
        <w:t>7</w:t>
      </w:r>
      <w:r w:rsidR="00583284" w:rsidRPr="00EE5820">
        <w:rPr>
          <w:sz w:val="28"/>
          <w:szCs w:val="28"/>
        </w:rPr>
        <w:t>) в приложении 1</w:t>
      </w:r>
      <w:r w:rsidR="00365338" w:rsidRPr="00EE5820">
        <w:rPr>
          <w:sz w:val="28"/>
          <w:szCs w:val="28"/>
        </w:rPr>
        <w:t>5</w:t>
      </w:r>
      <w:r w:rsidR="00583284" w:rsidRPr="00EE5820">
        <w:rPr>
          <w:sz w:val="28"/>
          <w:szCs w:val="28"/>
        </w:rPr>
        <w:t>: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9138D" w:rsidRPr="00EE5820">
        <w:rPr>
          <w:sz w:val="28"/>
          <w:szCs w:val="28"/>
        </w:rPr>
        <w:t xml:space="preserve">таблицу 3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</w:t>
      </w:r>
      <w:r w:rsidR="0014559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т</w:t>
      </w:r>
      <w:r w:rsidR="0049138D" w:rsidRPr="00EE5820">
        <w:rPr>
          <w:sz w:val="28"/>
          <w:szCs w:val="28"/>
        </w:rPr>
        <w:t xml:space="preserve">аблицу 4 "Распределение субсидий бюджетам муниципальных образований Ленинградской </w:t>
      </w:r>
      <w:proofErr w:type="gramStart"/>
      <w:r w:rsidR="0049138D" w:rsidRPr="00EE5820">
        <w:rPr>
          <w:sz w:val="28"/>
          <w:szCs w:val="28"/>
        </w:rPr>
        <w:t>области</w:t>
      </w:r>
      <w:proofErr w:type="gramEnd"/>
      <w:r w:rsidR="0049138D" w:rsidRPr="00EE5820">
        <w:rPr>
          <w:sz w:val="28"/>
          <w:szCs w:val="28"/>
        </w:rPr>
        <w:t xml:space="preserve">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 на 2021 год и на плановый период 2022 и 2023 годов" изложить </w:t>
      </w:r>
      <w:r w:rsidR="0014559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9138D" w:rsidRPr="00EE5820">
        <w:rPr>
          <w:sz w:val="28"/>
          <w:szCs w:val="28"/>
        </w:rPr>
        <w:t xml:space="preserve">таблицу 7 "Распределение субсидий бюджетам муниципальных образований Ленинградской области на организацию отдыха детей </w:t>
      </w:r>
      <w:r w:rsidR="000C63FA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каникулярное время 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="0049138D" w:rsidRPr="00EE5820">
        <w:rPr>
          <w:sz w:val="28"/>
          <w:szCs w:val="28"/>
        </w:rPr>
        <w:t xml:space="preserve">таблицу 10 "Распределение субсидий бюджетам муниципальных образований Ленинградской области на реализацию комплекса мероприятий </w:t>
      </w:r>
      <w:r w:rsidR="000C63FA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 xml:space="preserve">по борьбе с борщевиком Сосновского на территориях муниципальных образований Ленинградской области на 2021 год и на плановый период </w:t>
      </w:r>
      <w:r w:rsidR="000C63FA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49138D" w:rsidRPr="00EE5820">
        <w:rPr>
          <w:sz w:val="28"/>
          <w:szCs w:val="28"/>
        </w:rPr>
        <w:t xml:space="preserve">таблицу 11 "Распределение субсидий бюджетам муниципальных образований Ленинградской области на мероприятия по капитальному ремонту объектов на 2021 год и на плановый период 2022 и 2023 годов" изложить </w:t>
      </w:r>
      <w:r w:rsidR="000C63FA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49138D" w:rsidRPr="00EE5820">
        <w:rPr>
          <w:sz w:val="28"/>
          <w:szCs w:val="28"/>
        </w:rPr>
        <w:t xml:space="preserve">таблицу 14 "Распределение субсидий бюджетам муниципальных образований Ленинградской области на государственную поддержку отрасли культуры на 2021 год и на плановый период 2022 и 2023 годов" изложить </w:t>
      </w:r>
      <w:r w:rsidR="000C63FA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49138D" w:rsidRPr="00EE5820">
        <w:rPr>
          <w:sz w:val="28"/>
          <w:szCs w:val="28"/>
        </w:rPr>
        <w:t>таблицу 15 "Распределение субсидий бюджетам муниципальных образований Ленинградской области на капитальный ремонт объектов культуры городских поселений, муниципальных районов и городского округа Ленинградской области 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 </w:t>
      </w:r>
      <w:r w:rsidR="0049138D" w:rsidRPr="00EE5820">
        <w:rPr>
          <w:sz w:val="28"/>
          <w:szCs w:val="28"/>
        </w:rPr>
        <w:t xml:space="preserve">таблицу 16 "Распределение субсидий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</w:t>
      </w:r>
      <w:r w:rsidR="00FD0DDC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соответствии с Указом Президента Российской Федерации от 7 мая 2012 года № 597 "О мероприятиях по реализации государственной социальной политики" на 2021 год и на плановый период 2022 и 2023 годов" изложить в</w:t>
      </w:r>
      <w:proofErr w:type="gramEnd"/>
      <w:r w:rsidR="0049138D" w:rsidRPr="00EE5820">
        <w:rPr>
          <w:sz w:val="28"/>
          <w:szCs w:val="28"/>
        </w:rPr>
        <w:t xml:space="preserve">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49138D" w:rsidRPr="00EE5820">
        <w:rPr>
          <w:sz w:val="28"/>
          <w:szCs w:val="28"/>
        </w:rPr>
        <w:t xml:space="preserve">таблицу 18 "Распределение субсидий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  <w:r w:rsidR="00FD0DDC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49138D" w:rsidRPr="00EE5820">
        <w:rPr>
          <w:sz w:val="28"/>
          <w:szCs w:val="28"/>
        </w:rPr>
        <w:t xml:space="preserve">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</w:t>
      </w:r>
      <w:r w:rsidR="00FD0DDC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49138D" w:rsidRPr="00EE5820">
        <w:rPr>
          <w:sz w:val="28"/>
          <w:szCs w:val="28"/>
        </w:rPr>
        <w:t>таблицу 24 "Распределение субсидий бюджетам муниципальных образований Ленинградской области на приобретение коммунальной спецтехники и оборудования в лизинг (сублизинг) 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м) </w:t>
      </w:r>
      <w:r w:rsidR="0049138D" w:rsidRPr="00EE5820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н) </w:t>
      </w:r>
      <w:r w:rsidR="0049138D" w:rsidRPr="00EE5820">
        <w:rPr>
          <w:sz w:val="28"/>
          <w:szCs w:val="28"/>
        </w:rPr>
        <w:t xml:space="preserve">таблицу 27 "Распределение субсидий бюджетам муниципальных образований Ленинградской области на реализацию областного закона </w:t>
      </w:r>
      <w:r w:rsidR="00FD0DDC">
        <w:rPr>
          <w:sz w:val="28"/>
          <w:szCs w:val="28"/>
        </w:rPr>
        <w:br/>
        <w:t>от 15 января 2018 года № </w:t>
      </w:r>
      <w:r w:rsidR="0049138D" w:rsidRPr="00EE5820">
        <w:rPr>
          <w:sz w:val="28"/>
          <w:szCs w:val="28"/>
        </w:rPr>
        <w:t xml:space="preserve">3-оз "О содействии участию населения </w:t>
      </w:r>
      <w:r w:rsidR="00FD0DDC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2021 год и на плановый период 2022 и 2023 годов" изложить в новой редакции (прилагается);</w:t>
      </w:r>
      <w:proofErr w:type="gramEnd"/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о) </w:t>
      </w:r>
      <w:r w:rsidR="0049138D" w:rsidRPr="00EE5820">
        <w:rPr>
          <w:sz w:val="28"/>
          <w:szCs w:val="28"/>
        </w:rPr>
        <w:t>таблицу 28 "Распределение субсидий бюджетам муниципальных образований Ленинградской области на реализацию областного з</w:t>
      </w:r>
      <w:r w:rsidR="00B2131E">
        <w:rPr>
          <w:sz w:val="28"/>
          <w:szCs w:val="28"/>
        </w:rPr>
        <w:t xml:space="preserve">акона </w:t>
      </w:r>
      <w:r w:rsidR="00B2131E">
        <w:rPr>
          <w:sz w:val="28"/>
          <w:szCs w:val="28"/>
        </w:rPr>
        <w:br/>
        <w:t>от 28 декабря 2018 года № </w:t>
      </w:r>
      <w:r w:rsidR="0049138D" w:rsidRPr="00EE5820">
        <w:rPr>
          <w:sz w:val="28"/>
          <w:szCs w:val="28"/>
        </w:rPr>
        <w:t xml:space="preserve">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на 2021 год и на плановый период </w:t>
      </w:r>
      <w:r w:rsidR="00B2131E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изложить в новой редакции</w:t>
      </w:r>
      <w:proofErr w:type="gramEnd"/>
      <w:r w:rsidR="0049138D" w:rsidRPr="00EE5820">
        <w:rPr>
          <w:sz w:val="28"/>
          <w:szCs w:val="28"/>
        </w:rPr>
        <w:t xml:space="preserve">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49138D" w:rsidRPr="00EE5820">
        <w:rPr>
          <w:sz w:val="28"/>
          <w:szCs w:val="28"/>
        </w:rPr>
        <w:t xml:space="preserve">таблицу 31 "Распределение субсидий бюджетам муниципальных образований Ленинградской области на проведение кадастровых работ </w:t>
      </w:r>
      <w:r w:rsidR="0001409D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 xml:space="preserve">по образованию земельных участков из состава земель сельскохозяйственного назначения на 2021 год и на плановый период 2022 и 2023 годов" изложить </w:t>
      </w:r>
      <w:r w:rsidR="0001409D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49138D" w:rsidRPr="00EE5820">
        <w:rPr>
          <w:sz w:val="28"/>
          <w:szCs w:val="28"/>
        </w:rPr>
        <w:t xml:space="preserve">таблицу 32 "Распределение субсидий бюджетам муниципальных </w:t>
      </w:r>
      <w:r w:rsidR="0049138D" w:rsidRPr="001D4C7D">
        <w:rPr>
          <w:spacing w:val="-4"/>
          <w:sz w:val="28"/>
          <w:szCs w:val="28"/>
        </w:rPr>
        <w:t>образований Ленинградской области на реновацию дошкольных образовательных</w:t>
      </w:r>
      <w:r w:rsidR="0049138D" w:rsidRPr="00EE5820">
        <w:rPr>
          <w:sz w:val="28"/>
          <w:szCs w:val="28"/>
        </w:rPr>
        <w:t xml:space="preserve"> организаций на 2021 год и на плановый период 2022 и 2023 годов" изложить </w:t>
      </w:r>
      <w:r w:rsidR="001D4C7D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 </w:t>
      </w:r>
      <w:r w:rsidR="0049138D" w:rsidRPr="00EE5820">
        <w:rPr>
          <w:sz w:val="28"/>
          <w:szCs w:val="28"/>
        </w:rPr>
        <w:t xml:space="preserve">таблицу 33 "Распределение субсидий бюджетам муниципальных образований Ленинградской области на реновацию организаций общего образования на 2021 год и на плановый период 2022 и 2023 годов" изложить </w:t>
      </w:r>
      <w:r w:rsidR="001D4C7D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49138D" w:rsidRPr="00EE5820">
        <w:rPr>
          <w:sz w:val="28"/>
          <w:szCs w:val="28"/>
        </w:rPr>
        <w:t xml:space="preserve">таблицу 36 "Распределение субсидий бюджетам муниципальных образований Ленинградской области на реализацию мероприятий по установке </w:t>
      </w:r>
      <w:r w:rsidR="0049138D" w:rsidRPr="001D4C7D">
        <w:rPr>
          <w:spacing w:val="-2"/>
          <w:sz w:val="28"/>
          <w:szCs w:val="28"/>
        </w:rPr>
        <w:t>автоматизированных индивидуальных тепловых пунктов с погодным и часовым</w:t>
      </w:r>
      <w:r w:rsidR="0049138D" w:rsidRPr="00EE5820">
        <w:rPr>
          <w:sz w:val="28"/>
          <w:szCs w:val="28"/>
        </w:rPr>
        <w:t xml:space="preserve"> регулированием на 2021 год и на плановый период 2022 и 2023 годов" изложить в новой редакции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49138D" w:rsidRPr="00EE5820">
        <w:rPr>
          <w:sz w:val="28"/>
          <w:szCs w:val="28"/>
        </w:rPr>
        <w:t xml:space="preserve">таблицу 37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фонда Ленинградской области, на 2021 год и на плановый период </w:t>
      </w:r>
      <w:r w:rsidR="00E843D5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изложить в новой редакции (прилагается);</w:t>
      </w:r>
    </w:p>
    <w:p w:rsidR="0049138D" w:rsidRPr="00EE5820" w:rsidRDefault="00480D80" w:rsidP="00900E31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ф) </w:t>
      </w:r>
      <w:r w:rsidR="0049138D" w:rsidRPr="00EE5820">
        <w:rPr>
          <w:sz w:val="28"/>
          <w:szCs w:val="28"/>
        </w:rPr>
        <w:t xml:space="preserve">дополнить таблицей 39 "Распределение субсидий бюджетам </w:t>
      </w:r>
      <w:r w:rsidR="0049138D" w:rsidRPr="007258ED">
        <w:rPr>
          <w:spacing w:val="-4"/>
          <w:sz w:val="28"/>
          <w:szCs w:val="28"/>
        </w:rPr>
        <w:t>муниципальных образований Ленинградской области на создание и обеспечение</w:t>
      </w:r>
      <w:r w:rsidR="0049138D" w:rsidRPr="00EE5820">
        <w:rPr>
          <w:sz w:val="28"/>
          <w:szCs w:val="28"/>
        </w:rPr>
        <w:t xml:space="preserve"> </w:t>
      </w:r>
      <w:r w:rsidR="0049138D" w:rsidRPr="007258ED">
        <w:rPr>
          <w:spacing w:val="-4"/>
          <w:sz w:val="28"/>
          <w:szCs w:val="28"/>
        </w:rPr>
        <w:t>функционирования центров образования естественно-научной и технологической</w:t>
      </w:r>
      <w:r w:rsidR="0049138D" w:rsidRPr="00EE5820">
        <w:rPr>
          <w:sz w:val="28"/>
          <w:szCs w:val="28"/>
        </w:rPr>
        <w:t xml:space="preserve"> направленностей в общеобразовательных организациях, расположенных </w:t>
      </w:r>
      <w:r w:rsidR="00D1094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в сельской местности и малых городах</w:t>
      </w:r>
      <w:r w:rsidR="002A4774">
        <w:rPr>
          <w:sz w:val="28"/>
          <w:szCs w:val="28"/>
        </w:rPr>
        <w:t>,</w:t>
      </w:r>
      <w:r w:rsidR="0049138D" w:rsidRPr="00EE5820">
        <w:rPr>
          <w:sz w:val="28"/>
          <w:szCs w:val="28"/>
        </w:rPr>
        <w:t xml:space="preserve"> на 2021 год и на плановый период </w:t>
      </w:r>
      <w:r w:rsidR="00D1094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х) </w:t>
      </w:r>
      <w:r w:rsidR="0049138D" w:rsidRPr="00EE5820">
        <w:rPr>
          <w:sz w:val="28"/>
          <w:szCs w:val="28"/>
        </w:rPr>
        <w:t>дополнить таблицей 40 "Распределение субсидий бюджетам муниципальных образований Ленинградской области на создание детских технопарков "Кванториум" на базе общеобразовательных организаций Ленинградской области на 2021 год и на плановый период 2022 и 2023 годов"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ц) </w:t>
      </w:r>
      <w:r w:rsidR="0049138D" w:rsidRPr="00EE5820">
        <w:rPr>
          <w:sz w:val="28"/>
          <w:szCs w:val="28"/>
        </w:rPr>
        <w:t xml:space="preserve">дополнить таблицей 41 "Распределение субсидий бюджетам муниципальных образований Ленинградской области на создание новых мест </w:t>
      </w:r>
      <w:r w:rsidR="00D10946">
        <w:rPr>
          <w:sz w:val="28"/>
          <w:szCs w:val="28"/>
        </w:rPr>
        <w:br/>
      </w:r>
      <w:r w:rsidR="0049138D" w:rsidRPr="00D10946">
        <w:rPr>
          <w:spacing w:val="-6"/>
          <w:sz w:val="28"/>
          <w:szCs w:val="28"/>
        </w:rPr>
        <w:t xml:space="preserve">в </w:t>
      </w:r>
      <w:r w:rsidR="0049138D" w:rsidRPr="00D10946">
        <w:rPr>
          <w:spacing w:val="-4"/>
          <w:sz w:val="28"/>
          <w:szCs w:val="28"/>
        </w:rPr>
        <w:t>образовательных</w:t>
      </w:r>
      <w:r w:rsidR="0049138D" w:rsidRPr="00D10946">
        <w:rPr>
          <w:spacing w:val="-6"/>
          <w:sz w:val="28"/>
          <w:szCs w:val="28"/>
        </w:rPr>
        <w:t xml:space="preserve"> организациях различных типов для реализации дополнительных</w:t>
      </w:r>
      <w:r w:rsidR="0049138D" w:rsidRPr="00EE5820">
        <w:rPr>
          <w:sz w:val="28"/>
          <w:szCs w:val="28"/>
        </w:rPr>
        <w:t xml:space="preserve"> общеразвивающих программ всех направленностей на 2021 год и на плановый период 2022 и 2023 годов" (прилагается);</w:t>
      </w:r>
    </w:p>
    <w:p w:rsidR="0049138D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ч) </w:t>
      </w:r>
      <w:r w:rsidR="0049138D" w:rsidRPr="00EE5820">
        <w:rPr>
          <w:sz w:val="28"/>
          <w:szCs w:val="28"/>
        </w:rPr>
        <w:t xml:space="preserve">дополнить таблицей 42 "Распределение субсидий бюджетам муниципальных образований Ленинградской области на обеспечение образовательных организаций материально-технической базой для внедрения цифровой образовательной среды на 2021 год и на плановый период </w:t>
      </w:r>
      <w:r w:rsidR="00D1094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(прилагается);</w:t>
      </w:r>
    </w:p>
    <w:p w:rsidR="00787428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ш) </w:t>
      </w:r>
      <w:r w:rsidR="0049138D" w:rsidRPr="00EE5820">
        <w:rPr>
          <w:sz w:val="28"/>
          <w:szCs w:val="28"/>
        </w:rPr>
        <w:t xml:space="preserve">дополнить таблицей 43 "Распределение субсидий бюджетам муниципальных образований Ленинградской области на создание центров цифрового образования детей на 2021 год и на плановый период </w:t>
      </w:r>
      <w:r w:rsidR="00D10946">
        <w:rPr>
          <w:sz w:val="28"/>
          <w:szCs w:val="28"/>
        </w:rPr>
        <w:br/>
      </w:r>
      <w:r w:rsidR="0049138D" w:rsidRPr="00EE5820">
        <w:rPr>
          <w:sz w:val="28"/>
          <w:szCs w:val="28"/>
        </w:rPr>
        <w:t>2022 и 2023 годов" (прилагается);</w:t>
      </w:r>
    </w:p>
    <w:p w:rsidR="0049138D" w:rsidRPr="00EE5820" w:rsidRDefault="0049138D" w:rsidP="00C15BA2">
      <w:pPr>
        <w:ind w:firstLine="709"/>
        <w:jc w:val="both"/>
        <w:rPr>
          <w:sz w:val="28"/>
          <w:szCs w:val="28"/>
        </w:rPr>
      </w:pPr>
    </w:p>
    <w:p w:rsidR="00583284" w:rsidRPr="00EE5820" w:rsidRDefault="009F7CDB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1</w:t>
      </w:r>
      <w:r w:rsidR="00A430A8" w:rsidRPr="00EE5820">
        <w:rPr>
          <w:sz w:val="28"/>
          <w:szCs w:val="28"/>
        </w:rPr>
        <w:t>8</w:t>
      </w:r>
      <w:r w:rsidR="00583284" w:rsidRPr="00EE5820">
        <w:rPr>
          <w:sz w:val="28"/>
          <w:szCs w:val="28"/>
        </w:rPr>
        <w:t>) в приложении 1</w:t>
      </w:r>
      <w:r w:rsidR="00365338" w:rsidRPr="00EE5820">
        <w:rPr>
          <w:sz w:val="28"/>
          <w:szCs w:val="28"/>
        </w:rPr>
        <w:t>6</w:t>
      </w:r>
      <w:r w:rsidR="00583284" w:rsidRPr="00EE5820">
        <w:rPr>
          <w:sz w:val="28"/>
          <w:szCs w:val="28"/>
        </w:rPr>
        <w:t>: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3C77E6" w:rsidRPr="00EE5820">
        <w:rPr>
          <w:sz w:val="28"/>
          <w:szCs w:val="28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317F75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</w:t>
      </w:r>
      <w:r w:rsidR="003C77E6" w:rsidRPr="00317F75">
        <w:rPr>
          <w:spacing w:val="-4"/>
          <w:sz w:val="28"/>
          <w:szCs w:val="28"/>
        </w:rPr>
        <w:t>организациях, включая расходы на оплату труда, приобретение учебных пособий,</w:t>
      </w:r>
      <w:r w:rsidR="003C77E6" w:rsidRPr="00EE5820">
        <w:rPr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</w:t>
      </w:r>
      <w:proofErr w:type="gramEnd"/>
      <w:r w:rsidR="003C77E6" w:rsidRPr="00EE5820">
        <w:rPr>
          <w:sz w:val="28"/>
          <w:szCs w:val="28"/>
        </w:rPr>
        <w:t xml:space="preserve"> услуг), на 2021 год и на плановый период </w:t>
      </w:r>
      <w:r w:rsidR="00317F75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="003C77E6" w:rsidRPr="00EE5820">
        <w:rPr>
          <w:sz w:val="28"/>
          <w:szCs w:val="28"/>
        </w:rPr>
        <w:t xml:space="preserve">таблицу 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2021 год и на плановый период 2022 и 2023 годов" изложить </w:t>
      </w:r>
      <w:r w:rsidR="00317F75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в новой редакции (прилагается);</w:t>
      </w:r>
      <w:proofErr w:type="gramEnd"/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3C77E6" w:rsidRPr="00EE5820">
        <w:rPr>
          <w:sz w:val="28"/>
          <w:szCs w:val="28"/>
        </w:rPr>
        <w:t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 </w:t>
      </w:r>
      <w:r w:rsidR="003C77E6" w:rsidRPr="00EE5820">
        <w:rPr>
          <w:sz w:val="28"/>
          <w:szCs w:val="28"/>
        </w:rPr>
        <w:t xml:space="preserve"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 w:rsidR="00A52674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A52674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(за</w:t>
      </w:r>
      <w:proofErr w:type="gramEnd"/>
      <w:r w:rsidR="003C77E6" w:rsidRPr="00EE5820">
        <w:rPr>
          <w:sz w:val="28"/>
          <w:szCs w:val="28"/>
        </w:rPr>
        <w:t xml:space="preserve"> исключением расходов на содержание зданий и оплату коммунальных услуг), 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3C77E6" w:rsidRPr="00EE5820">
        <w:rPr>
          <w:sz w:val="28"/>
          <w:szCs w:val="28"/>
        </w:rPr>
        <w:t xml:space="preserve">таблицу 7 "Распределение субвенций бюджетам муниципальных образований Ленинградской области на осуществление отдельных </w:t>
      </w:r>
      <w:r w:rsidR="003C77E6" w:rsidRPr="00A52674">
        <w:rPr>
          <w:spacing w:val="-4"/>
          <w:sz w:val="28"/>
          <w:szCs w:val="28"/>
        </w:rPr>
        <w:t>государственных полномочий Ленинградской области по назначению и выплате</w:t>
      </w:r>
      <w:r w:rsidR="003C77E6" w:rsidRPr="00EE5820">
        <w:rPr>
          <w:sz w:val="28"/>
          <w:szCs w:val="28"/>
        </w:rPr>
        <w:t xml:space="preserve"> единовременного пособия при передаче ребенка на воспитание в семью </w:t>
      </w:r>
      <w:r w:rsidR="00A52674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3C77E6" w:rsidRPr="00EE5820">
        <w:rPr>
          <w:sz w:val="28"/>
          <w:szCs w:val="28"/>
        </w:rPr>
        <w:t xml:space="preserve"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2021 год </w:t>
      </w:r>
      <w:r w:rsidR="00F90E2D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</w:t>
      </w:r>
      <w:r w:rsidR="003C77E6" w:rsidRPr="00EE5820">
        <w:rPr>
          <w:sz w:val="28"/>
          <w:szCs w:val="28"/>
        </w:rPr>
        <w:t xml:space="preserve">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</w:t>
      </w:r>
      <w:r w:rsidR="00F90E2D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без попечения родителей, по программе и в порядке, которые утверждаются исполнительным органом государственной власти Ленинградской области, </w:t>
      </w:r>
      <w:r w:rsidR="00F90E2D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на 2021 год и на плановый период 2022 и 2023 годов" изложить в новой редакции</w:t>
      </w:r>
      <w:proofErr w:type="gramEnd"/>
      <w:r w:rsidR="003C77E6" w:rsidRPr="00EE5820">
        <w:rPr>
          <w:sz w:val="28"/>
          <w:szCs w:val="28"/>
        </w:rPr>
        <w:t xml:space="preserve">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 </w:t>
      </w:r>
      <w:r w:rsidR="003C77E6" w:rsidRPr="00EE5820">
        <w:rPr>
          <w:sz w:val="28"/>
          <w:szCs w:val="28"/>
        </w:rPr>
        <w:t xml:space="preserve">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</w:t>
      </w:r>
      <w:r w:rsidR="00F90E2D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</w:t>
      </w:r>
      <w:r w:rsidR="003C77E6" w:rsidRPr="00EE5820">
        <w:rPr>
          <w:sz w:val="28"/>
          <w:szCs w:val="28"/>
        </w:rPr>
        <w:lastRenderedPageBreak/>
        <w:t xml:space="preserve">которые в возрасте до 18 лет находились под опекой (попечительством) </w:t>
      </w:r>
      <w:r w:rsidR="00F90E2D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</w:t>
      </w:r>
      <w:proofErr w:type="gramEnd"/>
      <w:r w:rsidR="003C77E6" w:rsidRPr="00EE5820">
        <w:rPr>
          <w:sz w:val="28"/>
          <w:szCs w:val="28"/>
        </w:rPr>
        <w:t xml:space="preserve"> обучаются в образовательной организации по образовательным программам основного общего и</w:t>
      </w:r>
      <w:r w:rsidR="0082199B">
        <w:rPr>
          <w:sz w:val="28"/>
          <w:szCs w:val="28"/>
        </w:rPr>
        <w:t xml:space="preserve"> </w:t>
      </w:r>
      <w:r w:rsidR="003C77E6" w:rsidRPr="00EE5820">
        <w:rPr>
          <w:sz w:val="28"/>
          <w:szCs w:val="28"/>
        </w:rPr>
        <w:t xml:space="preserve">(или) среднего общего образования, на 2021 год </w:t>
      </w:r>
      <w:r w:rsidR="0082199B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 </w:t>
      </w:r>
      <w:r w:rsidR="003C77E6" w:rsidRPr="00EE5820">
        <w:rPr>
          <w:sz w:val="28"/>
          <w:szCs w:val="28"/>
        </w:rPr>
        <w:t xml:space="preserve">таблицу 11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</w:t>
      </w:r>
      <w:r w:rsidR="0082199B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на внутрирайонном транспорте (кроме такси), а также бесплатным проездом один раз в</w:t>
      </w:r>
      <w:proofErr w:type="gramEnd"/>
      <w:r w:rsidR="003C77E6" w:rsidRPr="00EE5820">
        <w:rPr>
          <w:sz w:val="28"/>
          <w:szCs w:val="28"/>
        </w:rPr>
        <w:t xml:space="preserve"> год к месту жительства и обратно к месту учебы на 2021 год </w:t>
      </w:r>
      <w:r w:rsidR="0082199B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 </w:t>
      </w:r>
      <w:r w:rsidR="003C77E6" w:rsidRPr="00EE5820">
        <w:rPr>
          <w:sz w:val="28"/>
          <w:szCs w:val="28"/>
        </w:rPr>
        <w:t xml:space="preserve">таблицу 12 "Распределение субвенций бюджетам муниципальных образований Ленинградской области на осуществление отдельных </w:t>
      </w:r>
      <w:r w:rsidR="003C77E6" w:rsidRPr="0082199B">
        <w:rPr>
          <w:spacing w:val="-4"/>
          <w:sz w:val="28"/>
          <w:szCs w:val="28"/>
        </w:rPr>
        <w:t>государственных полномочий Ленинградской области по обеспечению текущего</w:t>
      </w:r>
      <w:r w:rsidR="003C77E6" w:rsidRPr="00EE5820">
        <w:rPr>
          <w:sz w:val="28"/>
          <w:szCs w:val="28"/>
        </w:rPr>
        <w:t xml:space="preserve">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</w:t>
      </w:r>
      <w:proofErr w:type="gramEnd"/>
      <w:r w:rsidR="003C77E6" w:rsidRPr="00EE5820">
        <w:rPr>
          <w:sz w:val="28"/>
          <w:szCs w:val="28"/>
        </w:rPr>
        <w:t xml:space="preserve"> сохранялось до достижения ими совершеннолетия, при заселении в них указанных лиц на 2021 год </w:t>
      </w:r>
      <w:r w:rsidR="0020605F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л) </w:t>
      </w:r>
      <w:r w:rsidR="003C77E6" w:rsidRPr="00EE5820">
        <w:rPr>
          <w:sz w:val="28"/>
          <w:szCs w:val="28"/>
        </w:rPr>
        <w:t xml:space="preserve">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</w:t>
      </w:r>
      <w:r w:rsidR="003C77E6" w:rsidRPr="0020605F">
        <w:rPr>
          <w:spacing w:val="-2"/>
          <w:sz w:val="28"/>
          <w:szCs w:val="28"/>
        </w:rPr>
        <w:t>помещений для детей-сирот и детей, оставшихся без попечения родителей, и лиц</w:t>
      </w:r>
      <w:r w:rsidR="003C77E6" w:rsidRPr="00EE5820">
        <w:rPr>
          <w:sz w:val="28"/>
          <w:szCs w:val="28"/>
        </w:rPr>
        <w:t xml:space="preserve"> из числа детей-сирот и детей, оставшихся без попечения родителей, на период до обеспечения их жилыми помещениями на 2021 год и на плановый период 2022 и 2023 годов" изложить в</w:t>
      </w:r>
      <w:proofErr w:type="gramEnd"/>
      <w:r w:rsidR="003C77E6" w:rsidRPr="00EE5820">
        <w:rPr>
          <w:sz w:val="28"/>
          <w:szCs w:val="28"/>
        </w:rPr>
        <w:t xml:space="preserve">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м) </w:t>
      </w:r>
      <w:r w:rsidR="003C77E6" w:rsidRPr="00EE5820">
        <w:rPr>
          <w:sz w:val="28"/>
          <w:szCs w:val="28"/>
        </w:rPr>
        <w:t xml:space="preserve"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освобождению детей-сирот и детей, оставшихся без попечения родителей, в период пребывания </w:t>
      </w:r>
      <w:r w:rsidR="0020605F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в организациях для детей-сирот и детей, оставшихся без попечения родителей, нахождения под опекой (попечительством), в том числе воспитывающихся </w:t>
      </w:r>
      <w:r w:rsidR="0020605F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в приемных семьях, от платы за жилое помещение и коммунальные услуги (включая взнос</w:t>
      </w:r>
      <w:proofErr w:type="gramEnd"/>
      <w:r w:rsidR="003C77E6" w:rsidRPr="00EE5820">
        <w:rPr>
          <w:sz w:val="28"/>
          <w:szCs w:val="28"/>
        </w:rPr>
        <w:t xml:space="preserve"> на капитальный ремонт общего имущества в многоквартирном доме) за жилое помещение, право </w:t>
      </w:r>
      <w:proofErr w:type="gramStart"/>
      <w:r w:rsidR="003C77E6" w:rsidRPr="00EE5820">
        <w:rPr>
          <w:sz w:val="28"/>
          <w:szCs w:val="28"/>
        </w:rPr>
        <w:t>пользования</w:t>
      </w:r>
      <w:proofErr w:type="gramEnd"/>
      <w:r w:rsidR="003C77E6" w:rsidRPr="00EE5820">
        <w:rPr>
          <w:sz w:val="28"/>
          <w:szCs w:val="28"/>
        </w:rPr>
        <w:t xml:space="preserve"> которым сохраняется </w:t>
      </w:r>
      <w:r w:rsidR="0020605F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до достижения ими совершеннолетия, а также от платы за определение </w:t>
      </w:r>
      <w:r w:rsidR="003C77E6" w:rsidRPr="00EE5820">
        <w:rPr>
          <w:sz w:val="28"/>
          <w:szCs w:val="28"/>
        </w:rPr>
        <w:lastRenderedPageBreak/>
        <w:t xml:space="preserve">технического состояния и оценку стоимости указанного жилого помещения </w:t>
      </w:r>
      <w:r w:rsidR="0020605F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 xml:space="preserve">в случае передачи его в собственность, лиц из числа детей-сирот и детей, оставшихся без попечения родителей, проживающих в жилых помещениях, </w:t>
      </w:r>
      <w:r w:rsidR="003C77E6" w:rsidRPr="003C23F8">
        <w:rPr>
          <w:spacing w:val="-4"/>
          <w:sz w:val="28"/>
          <w:szCs w:val="28"/>
        </w:rPr>
        <w:t xml:space="preserve">право пользования которыми сохранялось за ними до </w:t>
      </w:r>
      <w:proofErr w:type="gramStart"/>
      <w:r w:rsidR="003C77E6" w:rsidRPr="003C23F8">
        <w:rPr>
          <w:spacing w:val="-4"/>
          <w:sz w:val="28"/>
          <w:szCs w:val="28"/>
        </w:rPr>
        <w:t>достижения возраста 18 лет,</w:t>
      </w:r>
      <w:r w:rsidR="003C77E6" w:rsidRPr="00EE5820">
        <w:rPr>
          <w:sz w:val="28"/>
          <w:szCs w:val="28"/>
        </w:rPr>
        <w:t xml:space="preserve">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r w:rsidR="003C23F8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</w:t>
      </w:r>
      <w:r w:rsidR="00725E13">
        <w:rPr>
          <w:sz w:val="28"/>
          <w:szCs w:val="28"/>
        </w:rPr>
        <w:t xml:space="preserve"> </w:t>
      </w:r>
      <w:r w:rsidR="003C77E6" w:rsidRPr="00EE5820">
        <w:rPr>
          <w:sz w:val="28"/>
          <w:szCs w:val="28"/>
        </w:rPr>
        <w:t xml:space="preserve">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</w:t>
      </w:r>
      <w:r w:rsidR="003C23F8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в исправительных учреждениях от платы за жилое помещение и коммунальные услуги (включая взнос на капитальный ремонт</w:t>
      </w:r>
      <w:proofErr w:type="gramEnd"/>
      <w:r w:rsidR="003C77E6" w:rsidRPr="00EE5820">
        <w:rPr>
          <w:sz w:val="28"/>
          <w:szCs w:val="28"/>
        </w:rPr>
        <w:t xml:space="preserve"> общего имущества </w:t>
      </w:r>
      <w:r w:rsidR="003C23F8">
        <w:rPr>
          <w:sz w:val="28"/>
          <w:szCs w:val="28"/>
        </w:rPr>
        <w:br/>
      </w:r>
      <w:r w:rsidR="003C77E6" w:rsidRPr="003C23F8">
        <w:rPr>
          <w:spacing w:val="-4"/>
          <w:sz w:val="28"/>
          <w:szCs w:val="28"/>
        </w:rPr>
        <w:t>в многоквартирном доме), а также от платы за определение технического состояния</w:t>
      </w:r>
      <w:r w:rsidR="003C77E6" w:rsidRPr="00EE5820">
        <w:rPr>
          <w:sz w:val="28"/>
          <w:szCs w:val="28"/>
        </w:rPr>
        <w:t xml:space="preserve"> и оценку стоимости указанного жилого помещения в случае передачи его в собственность 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3C77E6" w:rsidRPr="00EE5820">
        <w:rPr>
          <w:sz w:val="28"/>
          <w:szCs w:val="28"/>
        </w:rPr>
        <w:t xml:space="preserve">таблицу 15 "Распределение субвенций бюджетам муниципальных </w:t>
      </w:r>
      <w:r w:rsidR="003C77E6" w:rsidRPr="00AD2481">
        <w:rPr>
          <w:spacing w:val="-6"/>
          <w:sz w:val="28"/>
          <w:szCs w:val="28"/>
        </w:rPr>
        <w:t>образований</w:t>
      </w:r>
      <w:r w:rsidR="003C77E6" w:rsidRPr="00AD2481">
        <w:rPr>
          <w:spacing w:val="-8"/>
          <w:sz w:val="28"/>
          <w:szCs w:val="28"/>
        </w:rPr>
        <w:t xml:space="preserve"> Ленинградской области на </w:t>
      </w:r>
      <w:r w:rsidR="003C77E6" w:rsidRPr="00AD2481">
        <w:rPr>
          <w:spacing w:val="-6"/>
          <w:sz w:val="28"/>
          <w:szCs w:val="28"/>
        </w:rPr>
        <w:t>осуществление</w:t>
      </w:r>
      <w:r w:rsidR="003C77E6" w:rsidRPr="00AD2481">
        <w:rPr>
          <w:spacing w:val="-8"/>
          <w:sz w:val="28"/>
          <w:szCs w:val="28"/>
        </w:rPr>
        <w:t xml:space="preserve"> </w:t>
      </w:r>
      <w:r w:rsidR="003C77E6" w:rsidRPr="00AD2481">
        <w:rPr>
          <w:spacing w:val="-6"/>
          <w:sz w:val="28"/>
          <w:szCs w:val="28"/>
        </w:rPr>
        <w:t>отдельных</w:t>
      </w:r>
      <w:r w:rsidR="003C77E6" w:rsidRPr="00AD2481">
        <w:rPr>
          <w:spacing w:val="-8"/>
          <w:sz w:val="28"/>
          <w:szCs w:val="28"/>
        </w:rPr>
        <w:t xml:space="preserve"> государственных</w:t>
      </w:r>
      <w:r w:rsidR="003C77E6" w:rsidRPr="00EE5820">
        <w:rPr>
          <w:sz w:val="28"/>
          <w:szCs w:val="28"/>
        </w:rPr>
        <w:t xml:space="preserve"> полномочий Ленинградской области по организации и осуществлению деятельности по постинтернатному сопровождению 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о) </w:t>
      </w:r>
      <w:r w:rsidR="003C77E6" w:rsidRPr="00EE5820">
        <w:rPr>
          <w:sz w:val="28"/>
          <w:szCs w:val="28"/>
        </w:rPr>
        <w:t xml:space="preserve">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</w:t>
      </w:r>
      <w:r w:rsidR="003C77E6" w:rsidRPr="00C63F0B">
        <w:rPr>
          <w:spacing w:val="-6"/>
          <w:sz w:val="28"/>
          <w:szCs w:val="28"/>
        </w:rPr>
        <w:t>общеобразовательным программам в частных общеобразовательных организациях,</w:t>
      </w:r>
      <w:r w:rsidR="003C77E6" w:rsidRPr="00EE5820">
        <w:rPr>
          <w:sz w:val="28"/>
          <w:szCs w:val="28"/>
        </w:rPr>
        <w:t xml:space="preserve"> </w:t>
      </w:r>
      <w:r w:rsidR="003C77E6" w:rsidRPr="00C63F0B">
        <w:rPr>
          <w:spacing w:val="-4"/>
          <w:sz w:val="28"/>
          <w:szCs w:val="28"/>
        </w:rPr>
        <w:t>расположенных на территории Ленинградской области, на 2021 год и на плановый</w:t>
      </w:r>
      <w:r w:rsidR="003C77E6" w:rsidRPr="00EE5820">
        <w:rPr>
          <w:sz w:val="28"/>
          <w:szCs w:val="28"/>
        </w:rPr>
        <w:t xml:space="preserve"> период 2022 и 2023</w:t>
      </w:r>
      <w:proofErr w:type="gramEnd"/>
      <w:r w:rsidR="003C77E6" w:rsidRPr="00EE5820">
        <w:rPr>
          <w:sz w:val="28"/>
          <w:szCs w:val="28"/>
        </w:rPr>
        <w:t xml:space="preserve">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3C77E6" w:rsidRPr="00EE5820">
        <w:rPr>
          <w:sz w:val="28"/>
          <w:szCs w:val="28"/>
        </w:rPr>
        <w:t xml:space="preserve">таблицу 17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2021 год и на плановый период </w:t>
      </w:r>
      <w:r w:rsidR="00C63F0B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3C77E6" w:rsidRPr="00EE5820">
        <w:rPr>
          <w:sz w:val="28"/>
          <w:szCs w:val="28"/>
        </w:rPr>
        <w:t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</w:t>
      </w:r>
      <w:r w:rsidR="00C63F0B">
        <w:rPr>
          <w:sz w:val="28"/>
          <w:szCs w:val="28"/>
        </w:rPr>
        <w:t xml:space="preserve">аконом </w:t>
      </w:r>
      <w:r w:rsidR="00C63F0B">
        <w:rPr>
          <w:sz w:val="28"/>
          <w:szCs w:val="28"/>
        </w:rPr>
        <w:br/>
        <w:t>от 12 января 1995 года № </w:t>
      </w:r>
      <w:r w:rsidR="003C77E6" w:rsidRPr="00EE5820">
        <w:rPr>
          <w:sz w:val="28"/>
          <w:szCs w:val="28"/>
        </w:rPr>
        <w:t>5-ФЗ "О ветеранах", на 2021 год и на плановый период 2022 и 2023 годов" изложить в новой редакции (прилагается);</w:t>
      </w:r>
    </w:p>
    <w:p w:rsidR="003C77E6" w:rsidRPr="00EE5820" w:rsidRDefault="00480D80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с) </w:t>
      </w:r>
      <w:r w:rsidR="003C77E6" w:rsidRPr="00EE5820">
        <w:rPr>
          <w:sz w:val="28"/>
          <w:szCs w:val="28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C63F0B">
        <w:rPr>
          <w:sz w:val="28"/>
          <w:szCs w:val="28"/>
        </w:rPr>
        <w:br/>
      </w:r>
      <w:r w:rsidR="000127C3">
        <w:rPr>
          <w:sz w:val="28"/>
          <w:szCs w:val="28"/>
        </w:rPr>
        <w:lastRenderedPageBreak/>
        <w:t>от 24 ноября 1995 года № </w:t>
      </w:r>
      <w:r w:rsidR="003C77E6" w:rsidRPr="00EE5820">
        <w:rPr>
          <w:sz w:val="28"/>
          <w:szCs w:val="28"/>
        </w:rPr>
        <w:t xml:space="preserve">181-ФЗ "О социальной защите инвалидов </w:t>
      </w:r>
      <w:r w:rsidR="000127C3">
        <w:rPr>
          <w:sz w:val="28"/>
          <w:szCs w:val="28"/>
        </w:rPr>
        <w:br/>
      </w:r>
      <w:r w:rsidR="003C77E6" w:rsidRPr="000127C3">
        <w:rPr>
          <w:spacing w:val="-2"/>
          <w:sz w:val="28"/>
          <w:szCs w:val="28"/>
        </w:rPr>
        <w:t>в Российской Федерации", на 2021 год и на плановый период 2022 и 2023 годов"</w:t>
      </w:r>
      <w:r w:rsidR="003C77E6" w:rsidRPr="00EE5820">
        <w:rPr>
          <w:sz w:val="28"/>
          <w:szCs w:val="28"/>
        </w:rPr>
        <w:t xml:space="preserve"> изложить в новой редакции (прилагается);</w:t>
      </w:r>
      <w:proofErr w:type="gramEnd"/>
    </w:p>
    <w:p w:rsidR="003C77E6" w:rsidRPr="00EE5820" w:rsidRDefault="00237392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т) </w:t>
      </w:r>
      <w:r w:rsidR="003C77E6" w:rsidRPr="00EE5820">
        <w:rPr>
          <w:sz w:val="28"/>
          <w:szCs w:val="28"/>
        </w:rPr>
        <w:t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</w:t>
      </w:r>
      <w:r>
        <w:rPr>
          <w:sz w:val="28"/>
          <w:szCs w:val="28"/>
        </w:rPr>
        <w:t>коном от 13 октября 2014 года № </w:t>
      </w:r>
      <w:r w:rsidR="003C77E6" w:rsidRPr="00EE5820">
        <w:rPr>
          <w:sz w:val="28"/>
          <w:szCs w:val="28"/>
        </w:rPr>
        <w:t xml:space="preserve">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0127C3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на 2021 год и на плановый период</w:t>
      </w:r>
      <w:proofErr w:type="gramEnd"/>
      <w:r w:rsidR="003C77E6" w:rsidRPr="00EE5820">
        <w:rPr>
          <w:sz w:val="28"/>
          <w:szCs w:val="28"/>
        </w:rPr>
        <w:t xml:space="preserve"> 2022 и 2023 годов" изложить в новой редакции (прилагается);</w:t>
      </w:r>
    </w:p>
    <w:p w:rsidR="003C77E6" w:rsidRPr="00EE5820" w:rsidRDefault="00237392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3C77E6" w:rsidRPr="00EE5820">
        <w:rPr>
          <w:sz w:val="28"/>
          <w:szCs w:val="28"/>
        </w:rPr>
        <w:t xml:space="preserve">таблицу 26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</w:t>
      </w:r>
      <w:r w:rsidR="000127C3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с животными без владельцев на территории Ленинградской области на 2021 год и на плановый период 2022 и 2023 годов" изложить в новой редакции (прилагается);</w:t>
      </w:r>
    </w:p>
    <w:p w:rsidR="003C77E6" w:rsidRPr="00EE5820" w:rsidRDefault="00237392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ф) </w:t>
      </w:r>
      <w:r w:rsidR="003C77E6" w:rsidRPr="00EE5820">
        <w:rPr>
          <w:sz w:val="28"/>
          <w:szCs w:val="28"/>
        </w:rPr>
        <w:t xml:space="preserve">таблицу 27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расчету </w:t>
      </w:r>
      <w:r w:rsidR="000127C3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и предоставлению дотаций на выравнивание бюджетной обеспеченности поселений за счет средств областного бюджета на 2021 год и на плановый период 2022 и 2023 годов" изложить в новой редакции (прилагается);</w:t>
      </w:r>
    </w:p>
    <w:p w:rsidR="003C77E6" w:rsidRPr="00EE5820" w:rsidRDefault="00237392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х) </w:t>
      </w:r>
      <w:r w:rsidR="003C77E6" w:rsidRPr="00EE5820">
        <w:rPr>
          <w:sz w:val="28"/>
          <w:szCs w:val="28"/>
        </w:rPr>
        <w:t xml:space="preserve">таблицу 31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2021 год и на плановый период 2022 и 2023 годов" изложить </w:t>
      </w:r>
      <w:r w:rsidR="000127C3">
        <w:rPr>
          <w:sz w:val="28"/>
          <w:szCs w:val="28"/>
        </w:rPr>
        <w:br/>
      </w:r>
      <w:r w:rsidR="003C77E6" w:rsidRPr="00EE5820">
        <w:rPr>
          <w:sz w:val="28"/>
          <w:szCs w:val="28"/>
        </w:rPr>
        <w:t>в новой редакции (прилагается);</w:t>
      </w:r>
    </w:p>
    <w:p w:rsidR="003C77E6" w:rsidRPr="00EE5820" w:rsidRDefault="00237392" w:rsidP="00C15B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ц) </w:t>
      </w:r>
      <w:r w:rsidR="003C77E6" w:rsidRPr="00EE5820">
        <w:rPr>
          <w:sz w:val="28"/>
          <w:szCs w:val="28"/>
        </w:rPr>
        <w:t xml:space="preserve">таблицу 32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DA690E">
        <w:rPr>
          <w:sz w:val="28"/>
          <w:szCs w:val="28"/>
        </w:rPr>
        <w:br/>
        <w:t>от 12 января 1995 года № </w:t>
      </w:r>
      <w:r w:rsidR="003C77E6" w:rsidRPr="00EE5820">
        <w:rPr>
          <w:sz w:val="28"/>
          <w:szCs w:val="28"/>
        </w:rPr>
        <w:t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на 2021 год и</w:t>
      </w:r>
      <w:proofErr w:type="gramEnd"/>
      <w:r w:rsidR="003C77E6" w:rsidRPr="00EE5820">
        <w:rPr>
          <w:sz w:val="28"/>
          <w:szCs w:val="28"/>
        </w:rPr>
        <w:t xml:space="preserve"> на плановый период 2022 и 2023 годов" изложить в новой редакции (прилагается);</w:t>
      </w:r>
    </w:p>
    <w:p w:rsidR="00245A87" w:rsidRPr="00EE5820" w:rsidRDefault="00245A87" w:rsidP="00C15BA2">
      <w:pPr>
        <w:ind w:firstLine="709"/>
        <w:jc w:val="both"/>
        <w:rPr>
          <w:sz w:val="28"/>
          <w:szCs w:val="28"/>
        </w:rPr>
      </w:pPr>
    </w:p>
    <w:p w:rsidR="006E6174" w:rsidRPr="00EE5820" w:rsidRDefault="00237392" w:rsidP="00C15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 </w:t>
      </w:r>
      <w:r w:rsidR="005E5B86" w:rsidRPr="00EE5820">
        <w:rPr>
          <w:sz w:val="28"/>
          <w:szCs w:val="28"/>
        </w:rPr>
        <w:t>таблицу 3</w:t>
      </w:r>
      <w:r w:rsidR="005E5B86">
        <w:rPr>
          <w:sz w:val="28"/>
          <w:szCs w:val="28"/>
        </w:rPr>
        <w:t xml:space="preserve"> </w:t>
      </w:r>
      <w:r w:rsidR="006E6174" w:rsidRPr="00EE5820">
        <w:rPr>
          <w:sz w:val="28"/>
          <w:szCs w:val="28"/>
        </w:rPr>
        <w:t>приложени</w:t>
      </w:r>
      <w:r w:rsidR="005E5B86">
        <w:rPr>
          <w:sz w:val="28"/>
          <w:szCs w:val="28"/>
        </w:rPr>
        <w:t>я</w:t>
      </w:r>
      <w:r w:rsidR="006E6174" w:rsidRPr="00EE5820">
        <w:rPr>
          <w:sz w:val="28"/>
          <w:szCs w:val="28"/>
        </w:rPr>
        <w:t xml:space="preserve"> 17 "Распределение иных межбюджетных трансфертов бюджетам муниципальных образований Ленинградской области на подготовку и проведение мероприятий, посвященных Дню образования </w:t>
      </w:r>
      <w:r w:rsidR="006E6174" w:rsidRPr="00EE5820">
        <w:rPr>
          <w:sz w:val="28"/>
          <w:szCs w:val="28"/>
        </w:rPr>
        <w:lastRenderedPageBreak/>
        <w:t>Ленинградской области, на 2021 год и на плановый период 2022 и 2023 годов" изложить в новой редакции (прилагается);</w:t>
      </w:r>
    </w:p>
    <w:p w:rsidR="006F2756" w:rsidRPr="00EE5820" w:rsidRDefault="006F2756" w:rsidP="00C15BA2">
      <w:pPr>
        <w:ind w:firstLine="709"/>
        <w:jc w:val="both"/>
        <w:rPr>
          <w:sz w:val="28"/>
          <w:szCs w:val="28"/>
        </w:rPr>
      </w:pPr>
    </w:p>
    <w:p w:rsidR="006F2756" w:rsidRPr="00EE5820" w:rsidRDefault="006E6174" w:rsidP="00C15BA2">
      <w:pPr>
        <w:ind w:firstLine="709"/>
        <w:jc w:val="both"/>
        <w:rPr>
          <w:sz w:val="28"/>
          <w:szCs w:val="28"/>
        </w:rPr>
      </w:pPr>
      <w:r w:rsidRPr="00EE5820">
        <w:rPr>
          <w:sz w:val="28"/>
          <w:szCs w:val="28"/>
        </w:rPr>
        <w:t>20</w:t>
      </w:r>
      <w:r w:rsidR="00237392">
        <w:rPr>
          <w:sz w:val="28"/>
          <w:szCs w:val="28"/>
        </w:rPr>
        <w:t>) </w:t>
      </w:r>
      <w:r w:rsidR="006F2756" w:rsidRPr="00EE5820">
        <w:rPr>
          <w:sz w:val="28"/>
          <w:szCs w:val="28"/>
        </w:rPr>
        <w:t>приложение 24 "Источники внутреннего финансирования дефицита областного бюджета Ленинградской области на 2021 год и плановый период 2022 и 2023 годов" изложить в новой редакции (прилагается).</w:t>
      </w:r>
    </w:p>
    <w:p w:rsidR="00C07861" w:rsidRPr="00DA690E" w:rsidRDefault="00C07861" w:rsidP="00C15BA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8C083E" w:rsidRPr="00EE5820" w:rsidRDefault="008C083E" w:rsidP="00C15BA2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EE5820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EE5820" w:rsidRDefault="008C083E" w:rsidP="00C15BA2">
      <w:pPr>
        <w:tabs>
          <w:tab w:val="left" w:pos="1607"/>
        </w:tabs>
        <w:ind w:firstLine="709"/>
        <w:jc w:val="both"/>
        <w:rPr>
          <w:sz w:val="28"/>
          <w:szCs w:val="28"/>
        </w:rPr>
      </w:pPr>
    </w:p>
    <w:p w:rsidR="00195343" w:rsidRPr="00EE5820" w:rsidRDefault="00237392" w:rsidP="00C15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5343" w:rsidRPr="00EE5820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1633E5" w:rsidRPr="00EE5820" w:rsidRDefault="00237392" w:rsidP="00C15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633E5" w:rsidRPr="00EE5820">
        <w:rPr>
          <w:sz w:val="28"/>
          <w:szCs w:val="28"/>
        </w:rPr>
        <w:t xml:space="preserve">Положения </w:t>
      </w:r>
      <w:r w:rsidR="00A62F1A" w:rsidRPr="00EE5820">
        <w:rPr>
          <w:sz w:val="28"/>
          <w:szCs w:val="28"/>
        </w:rPr>
        <w:t xml:space="preserve">пункта 4 </w:t>
      </w:r>
      <w:hyperlink r:id="rId9" w:history="1">
        <w:r w:rsidR="001633E5" w:rsidRPr="00EE5820">
          <w:rPr>
            <w:sz w:val="28"/>
            <w:szCs w:val="28"/>
          </w:rPr>
          <w:t>статьи 1</w:t>
        </w:r>
      </w:hyperlink>
      <w:r w:rsidR="001633E5" w:rsidRPr="00EE5820">
        <w:rPr>
          <w:sz w:val="28"/>
          <w:szCs w:val="28"/>
        </w:rPr>
        <w:t xml:space="preserve"> </w:t>
      </w:r>
      <w:r w:rsidR="00A62F1A" w:rsidRPr="00EE5820">
        <w:rPr>
          <w:sz w:val="28"/>
          <w:szCs w:val="28"/>
        </w:rPr>
        <w:t>настоящего областного закона применяются к правоотношениям, возникшим</w:t>
      </w:r>
      <w:r w:rsidR="001633E5" w:rsidRPr="00EE5820">
        <w:rPr>
          <w:sz w:val="28"/>
          <w:szCs w:val="28"/>
        </w:rPr>
        <w:t xml:space="preserve"> с </w:t>
      </w:r>
      <w:r w:rsidR="00B510D4" w:rsidRPr="00EE5820">
        <w:rPr>
          <w:sz w:val="28"/>
          <w:szCs w:val="28"/>
        </w:rPr>
        <w:t>9 июня 2021 года</w:t>
      </w:r>
      <w:r w:rsidR="001633E5" w:rsidRPr="00EE5820">
        <w:rPr>
          <w:sz w:val="28"/>
          <w:szCs w:val="28"/>
        </w:rPr>
        <w:t>.</w:t>
      </w:r>
    </w:p>
    <w:p w:rsidR="008C083E" w:rsidRDefault="008C083E" w:rsidP="00EE5820">
      <w:pPr>
        <w:ind w:firstLine="709"/>
        <w:rPr>
          <w:bCs/>
          <w:sz w:val="28"/>
          <w:szCs w:val="28"/>
        </w:rPr>
      </w:pPr>
    </w:p>
    <w:p w:rsidR="00C15BA2" w:rsidRPr="00EE5820" w:rsidRDefault="00C15BA2" w:rsidP="00EE5820">
      <w:pPr>
        <w:ind w:firstLine="709"/>
        <w:rPr>
          <w:bCs/>
          <w:sz w:val="28"/>
          <w:szCs w:val="28"/>
        </w:rPr>
      </w:pPr>
    </w:p>
    <w:p w:rsidR="00F1600F" w:rsidRPr="00EE5820" w:rsidRDefault="00F1600F" w:rsidP="00EE5820">
      <w:pPr>
        <w:ind w:firstLine="709"/>
        <w:rPr>
          <w:bCs/>
          <w:sz w:val="28"/>
          <w:szCs w:val="28"/>
        </w:rPr>
      </w:pPr>
    </w:p>
    <w:p w:rsidR="005E056B" w:rsidRDefault="008C083E" w:rsidP="00EE5820">
      <w:pPr>
        <w:tabs>
          <w:tab w:val="right" w:pos="9639"/>
        </w:tabs>
        <w:jc w:val="both"/>
        <w:rPr>
          <w:sz w:val="28"/>
          <w:szCs w:val="28"/>
        </w:rPr>
      </w:pPr>
      <w:r w:rsidRPr="00EE5820">
        <w:rPr>
          <w:sz w:val="28"/>
          <w:szCs w:val="28"/>
        </w:rPr>
        <w:t xml:space="preserve">Губернатор </w:t>
      </w:r>
      <w:r w:rsidRPr="00EE5820">
        <w:rPr>
          <w:sz w:val="28"/>
          <w:szCs w:val="28"/>
        </w:rPr>
        <w:br/>
        <w:t xml:space="preserve">Ленинградской области </w:t>
      </w:r>
      <w:r w:rsidRPr="00EE5820">
        <w:rPr>
          <w:sz w:val="28"/>
          <w:szCs w:val="28"/>
        </w:rPr>
        <w:tab/>
        <w:t>А. Дрозденко</w:t>
      </w: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ноября 2021 года</w:t>
      </w:r>
    </w:p>
    <w:p w:rsidR="00E85B2F" w:rsidRDefault="00E85B2F" w:rsidP="00EE5820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112-оз</w:t>
      </w:r>
    </w:p>
    <w:p w:rsidR="00686A62" w:rsidRPr="00686A62" w:rsidRDefault="00686A62" w:rsidP="00EE5820">
      <w:pPr>
        <w:tabs>
          <w:tab w:val="right" w:pos="9639"/>
        </w:tabs>
        <w:jc w:val="both"/>
      </w:pPr>
    </w:p>
    <w:p w:rsidR="00686A62" w:rsidRPr="00686A62" w:rsidRDefault="00686A62" w:rsidP="00EE5820">
      <w:pPr>
        <w:tabs>
          <w:tab w:val="right" w:pos="9639"/>
        </w:tabs>
        <w:jc w:val="both"/>
      </w:pPr>
    </w:p>
    <w:p w:rsidR="00686A62" w:rsidRPr="00686A62" w:rsidRDefault="00686A62" w:rsidP="00EE5820">
      <w:pPr>
        <w:tabs>
          <w:tab w:val="right" w:pos="9639"/>
        </w:tabs>
        <w:jc w:val="both"/>
      </w:pPr>
    </w:p>
    <w:p w:rsidR="00686A62" w:rsidRPr="00686A62" w:rsidRDefault="00686A62" w:rsidP="00EE5820">
      <w:pPr>
        <w:tabs>
          <w:tab w:val="right" w:pos="9639"/>
        </w:tabs>
        <w:jc w:val="both"/>
      </w:pPr>
    </w:p>
    <w:p w:rsidR="00686A62" w:rsidRPr="00686A62" w:rsidRDefault="00686A62" w:rsidP="00EE5820">
      <w:pPr>
        <w:tabs>
          <w:tab w:val="right" w:pos="9639"/>
        </w:tabs>
        <w:jc w:val="both"/>
        <w:rPr>
          <w:bCs/>
        </w:rPr>
      </w:pPr>
    </w:p>
    <w:sectPr w:rsidR="00686A62" w:rsidRPr="00686A62" w:rsidSect="00735CE8">
      <w:headerReference w:type="default" r:id="rId10"/>
      <w:footerReference w:type="even" r:id="rId11"/>
      <w:pgSz w:w="11906" w:h="16838"/>
      <w:pgMar w:top="1134" w:right="737" w:bottom="1134" w:left="153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AD" w:rsidRDefault="00C942AD">
      <w:r>
        <w:separator/>
      </w:r>
    </w:p>
  </w:endnote>
  <w:endnote w:type="continuationSeparator" w:id="0">
    <w:p w:rsidR="00C942AD" w:rsidRDefault="00C9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396A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AD" w:rsidRDefault="00C942AD">
      <w:r>
        <w:separator/>
      </w:r>
    </w:p>
  </w:footnote>
  <w:footnote w:type="continuationSeparator" w:id="0">
    <w:p w:rsidR="00C942AD" w:rsidRDefault="00C9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E9396A" w:rsidP="00686A62">
    <w:pPr>
      <w:pStyle w:val="aa"/>
      <w:spacing w:after="20" w:line="480" w:lineRule="auto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735CE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14F"/>
    <w:multiLevelType w:val="hybridMultilevel"/>
    <w:tmpl w:val="646E5116"/>
    <w:lvl w:ilvl="0" w:tplc="A21A3F64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B31273"/>
    <w:multiLevelType w:val="hybridMultilevel"/>
    <w:tmpl w:val="D64C989E"/>
    <w:lvl w:ilvl="0" w:tplc="893641C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DA2523"/>
    <w:multiLevelType w:val="hybridMultilevel"/>
    <w:tmpl w:val="068ECCFE"/>
    <w:lvl w:ilvl="0" w:tplc="391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94CCE"/>
    <w:multiLevelType w:val="hybridMultilevel"/>
    <w:tmpl w:val="0EF4FF9A"/>
    <w:lvl w:ilvl="0" w:tplc="5832E77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53D"/>
    <w:rsid w:val="00010C47"/>
    <w:rsid w:val="00011326"/>
    <w:rsid w:val="000118C2"/>
    <w:rsid w:val="00011D16"/>
    <w:rsid w:val="000127C3"/>
    <w:rsid w:val="00014075"/>
    <w:rsid w:val="0001409D"/>
    <w:rsid w:val="00014D6F"/>
    <w:rsid w:val="00014DDB"/>
    <w:rsid w:val="000151E7"/>
    <w:rsid w:val="0001547E"/>
    <w:rsid w:val="00016FC8"/>
    <w:rsid w:val="0001725C"/>
    <w:rsid w:val="00017CA2"/>
    <w:rsid w:val="00024F42"/>
    <w:rsid w:val="000257AE"/>
    <w:rsid w:val="00025A86"/>
    <w:rsid w:val="00025E85"/>
    <w:rsid w:val="0002663B"/>
    <w:rsid w:val="00026AA2"/>
    <w:rsid w:val="00027CFF"/>
    <w:rsid w:val="000306A7"/>
    <w:rsid w:val="0003175E"/>
    <w:rsid w:val="00031A2C"/>
    <w:rsid w:val="00031A8C"/>
    <w:rsid w:val="000320E3"/>
    <w:rsid w:val="0003269C"/>
    <w:rsid w:val="00032887"/>
    <w:rsid w:val="00037DAF"/>
    <w:rsid w:val="000405F1"/>
    <w:rsid w:val="00040AC2"/>
    <w:rsid w:val="00042476"/>
    <w:rsid w:val="00044E9B"/>
    <w:rsid w:val="00045E67"/>
    <w:rsid w:val="00051031"/>
    <w:rsid w:val="00051327"/>
    <w:rsid w:val="0005202D"/>
    <w:rsid w:val="000520F9"/>
    <w:rsid w:val="000523BE"/>
    <w:rsid w:val="00053AA7"/>
    <w:rsid w:val="000545A7"/>
    <w:rsid w:val="000552D5"/>
    <w:rsid w:val="00060090"/>
    <w:rsid w:val="000600E8"/>
    <w:rsid w:val="00060458"/>
    <w:rsid w:val="000618B3"/>
    <w:rsid w:val="00063950"/>
    <w:rsid w:val="00063FF8"/>
    <w:rsid w:val="00064E31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87670"/>
    <w:rsid w:val="000908CE"/>
    <w:rsid w:val="00090CE7"/>
    <w:rsid w:val="0009355F"/>
    <w:rsid w:val="00093865"/>
    <w:rsid w:val="00094B05"/>
    <w:rsid w:val="00094C63"/>
    <w:rsid w:val="000964B6"/>
    <w:rsid w:val="00097046"/>
    <w:rsid w:val="000A1173"/>
    <w:rsid w:val="000A20AD"/>
    <w:rsid w:val="000A2A37"/>
    <w:rsid w:val="000A4567"/>
    <w:rsid w:val="000A5AA8"/>
    <w:rsid w:val="000A5BD0"/>
    <w:rsid w:val="000A7265"/>
    <w:rsid w:val="000B0F9E"/>
    <w:rsid w:val="000B1A81"/>
    <w:rsid w:val="000B20A1"/>
    <w:rsid w:val="000B441F"/>
    <w:rsid w:val="000B5E2C"/>
    <w:rsid w:val="000C0DF6"/>
    <w:rsid w:val="000C0F32"/>
    <w:rsid w:val="000C1D56"/>
    <w:rsid w:val="000C1EA3"/>
    <w:rsid w:val="000C63FA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1DBD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655"/>
    <w:rsid w:val="000F7D17"/>
    <w:rsid w:val="00100E95"/>
    <w:rsid w:val="00101185"/>
    <w:rsid w:val="00104394"/>
    <w:rsid w:val="001052F1"/>
    <w:rsid w:val="00105BAD"/>
    <w:rsid w:val="00111299"/>
    <w:rsid w:val="00113C36"/>
    <w:rsid w:val="00113CC8"/>
    <w:rsid w:val="001141EB"/>
    <w:rsid w:val="00115504"/>
    <w:rsid w:val="00116B31"/>
    <w:rsid w:val="001177E5"/>
    <w:rsid w:val="001207F8"/>
    <w:rsid w:val="00123072"/>
    <w:rsid w:val="00125249"/>
    <w:rsid w:val="001302EF"/>
    <w:rsid w:val="00131254"/>
    <w:rsid w:val="00131AFE"/>
    <w:rsid w:val="00131C7A"/>
    <w:rsid w:val="0013258A"/>
    <w:rsid w:val="00135127"/>
    <w:rsid w:val="00137073"/>
    <w:rsid w:val="001402F4"/>
    <w:rsid w:val="0014066F"/>
    <w:rsid w:val="001410AE"/>
    <w:rsid w:val="00142D2C"/>
    <w:rsid w:val="00143CF7"/>
    <w:rsid w:val="001446E5"/>
    <w:rsid w:val="00144A58"/>
    <w:rsid w:val="00144C46"/>
    <w:rsid w:val="00144DE9"/>
    <w:rsid w:val="0014559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B8D"/>
    <w:rsid w:val="001578F1"/>
    <w:rsid w:val="00157C4E"/>
    <w:rsid w:val="001627B8"/>
    <w:rsid w:val="0016295A"/>
    <w:rsid w:val="001633E5"/>
    <w:rsid w:val="0016563F"/>
    <w:rsid w:val="0016578E"/>
    <w:rsid w:val="0016637A"/>
    <w:rsid w:val="00166682"/>
    <w:rsid w:val="0017106D"/>
    <w:rsid w:val="00171530"/>
    <w:rsid w:val="0017368C"/>
    <w:rsid w:val="00174B1E"/>
    <w:rsid w:val="001751E4"/>
    <w:rsid w:val="001752E3"/>
    <w:rsid w:val="00175BC3"/>
    <w:rsid w:val="00175E27"/>
    <w:rsid w:val="00176594"/>
    <w:rsid w:val="001778AF"/>
    <w:rsid w:val="00180077"/>
    <w:rsid w:val="0018039F"/>
    <w:rsid w:val="001814FD"/>
    <w:rsid w:val="00182292"/>
    <w:rsid w:val="001826CF"/>
    <w:rsid w:val="00182C4B"/>
    <w:rsid w:val="0018301B"/>
    <w:rsid w:val="001831B8"/>
    <w:rsid w:val="001844C4"/>
    <w:rsid w:val="00184941"/>
    <w:rsid w:val="001849D4"/>
    <w:rsid w:val="00184F9B"/>
    <w:rsid w:val="001853F3"/>
    <w:rsid w:val="00190BB0"/>
    <w:rsid w:val="00191C84"/>
    <w:rsid w:val="001926BC"/>
    <w:rsid w:val="00193987"/>
    <w:rsid w:val="00193B39"/>
    <w:rsid w:val="00195343"/>
    <w:rsid w:val="00197030"/>
    <w:rsid w:val="00197B6A"/>
    <w:rsid w:val="001A188B"/>
    <w:rsid w:val="001A1ADE"/>
    <w:rsid w:val="001A1AFF"/>
    <w:rsid w:val="001A3C86"/>
    <w:rsid w:val="001A4551"/>
    <w:rsid w:val="001A67E0"/>
    <w:rsid w:val="001B0E4D"/>
    <w:rsid w:val="001B1099"/>
    <w:rsid w:val="001B1D7D"/>
    <w:rsid w:val="001B3CCE"/>
    <w:rsid w:val="001B49E2"/>
    <w:rsid w:val="001B648E"/>
    <w:rsid w:val="001C0F21"/>
    <w:rsid w:val="001C1CEE"/>
    <w:rsid w:val="001C23F0"/>
    <w:rsid w:val="001C4036"/>
    <w:rsid w:val="001C4606"/>
    <w:rsid w:val="001C51C8"/>
    <w:rsid w:val="001C542E"/>
    <w:rsid w:val="001C5F68"/>
    <w:rsid w:val="001C67AE"/>
    <w:rsid w:val="001C740E"/>
    <w:rsid w:val="001C757F"/>
    <w:rsid w:val="001D1344"/>
    <w:rsid w:val="001D1BE4"/>
    <w:rsid w:val="001D2BDE"/>
    <w:rsid w:val="001D3D9A"/>
    <w:rsid w:val="001D44C9"/>
    <w:rsid w:val="001D4817"/>
    <w:rsid w:val="001D4C7D"/>
    <w:rsid w:val="001D707E"/>
    <w:rsid w:val="001D7DCC"/>
    <w:rsid w:val="001E03D8"/>
    <w:rsid w:val="001E1F7B"/>
    <w:rsid w:val="001E28C8"/>
    <w:rsid w:val="001E3227"/>
    <w:rsid w:val="001E6856"/>
    <w:rsid w:val="001F0486"/>
    <w:rsid w:val="001F05B3"/>
    <w:rsid w:val="001F12C3"/>
    <w:rsid w:val="001F67D3"/>
    <w:rsid w:val="001F68D5"/>
    <w:rsid w:val="001F6CE6"/>
    <w:rsid w:val="002001D3"/>
    <w:rsid w:val="0020081F"/>
    <w:rsid w:val="002039F6"/>
    <w:rsid w:val="0020605F"/>
    <w:rsid w:val="00206602"/>
    <w:rsid w:val="0020725B"/>
    <w:rsid w:val="00211282"/>
    <w:rsid w:val="00213093"/>
    <w:rsid w:val="00214B7F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11F2"/>
    <w:rsid w:val="00232622"/>
    <w:rsid w:val="00233C2A"/>
    <w:rsid w:val="00235598"/>
    <w:rsid w:val="00235D92"/>
    <w:rsid w:val="00237392"/>
    <w:rsid w:val="0024027C"/>
    <w:rsid w:val="002402D5"/>
    <w:rsid w:val="002424E9"/>
    <w:rsid w:val="002431F4"/>
    <w:rsid w:val="00245A87"/>
    <w:rsid w:val="00246238"/>
    <w:rsid w:val="00247EBF"/>
    <w:rsid w:val="00252F93"/>
    <w:rsid w:val="002536FF"/>
    <w:rsid w:val="0025451C"/>
    <w:rsid w:val="00254686"/>
    <w:rsid w:val="00254846"/>
    <w:rsid w:val="002553F5"/>
    <w:rsid w:val="00255648"/>
    <w:rsid w:val="002579B8"/>
    <w:rsid w:val="0026023E"/>
    <w:rsid w:val="0026209D"/>
    <w:rsid w:val="002625BF"/>
    <w:rsid w:val="00263301"/>
    <w:rsid w:val="00263B27"/>
    <w:rsid w:val="002669A1"/>
    <w:rsid w:val="00266B11"/>
    <w:rsid w:val="00267A07"/>
    <w:rsid w:val="00267C58"/>
    <w:rsid w:val="002708BB"/>
    <w:rsid w:val="00270A9F"/>
    <w:rsid w:val="00272210"/>
    <w:rsid w:val="00273786"/>
    <w:rsid w:val="002755C1"/>
    <w:rsid w:val="00275CE7"/>
    <w:rsid w:val="00277EF8"/>
    <w:rsid w:val="00282741"/>
    <w:rsid w:val="0028346A"/>
    <w:rsid w:val="00284ACA"/>
    <w:rsid w:val="00285893"/>
    <w:rsid w:val="00287748"/>
    <w:rsid w:val="00292370"/>
    <w:rsid w:val="0029351C"/>
    <w:rsid w:val="00293E44"/>
    <w:rsid w:val="00294553"/>
    <w:rsid w:val="0029647A"/>
    <w:rsid w:val="002976A7"/>
    <w:rsid w:val="00297AE6"/>
    <w:rsid w:val="002A11E9"/>
    <w:rsid w:val="002A32D1"/>
    <w:rsid w:val="002A3B71"/>
    <w:rsid w:val="002A3DA0"/>
    <w:rsid w:val="002A3E32"/>
    <w:rsid w:val="002A4774"/>
    <w:rsid w:val="002A56F0"/>
    <w:rsid w:val="002A5F28"/>
    <w:rsid w:val="002A628B"/>
    <w:rsid w:val="002A7BE1"/>
    <w:rsid w:val="002A7FF6"/>
    <w:rsid w:val="002B1E97"/>
    <w:rsid w:val="002B292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07A0"/>
    <w:rsid w:val="002C1E0F"/>
    <w:rsid w:val="002C1FE0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42E"/>
    <w:rsid w:val="002E16F2"/>
    <w:rsid w:val="002E2A17"/>
    <w:rsid w:val="002E3FE2"/>
    <w:rsid w:val="002E6645"/>
    <w:rsid w:val="002F00BF"/>
    <w:rsid w:val="002F4203"/>
    <w:rsid w:val="002F5844"/>
    <w:rsid w:val="002F5B4B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6366"/>
    <w:rsid w:val="00307218"/>
    <w:rsid w:val="00310A2D"/>
    <w:rsid w:val="00311288"/>
    <w:rsid w:val="00311B1F"/>
    <w:rsid w:val="00311B2C"/>
    <w:rsid w:val="00311DB7"/>
    <w:rsid w:val="0031244C"/>
    <w:rsid w:val="00312F3B"/>
    <w:rsid w:val="00313AC1"/>
    <w:rsid w:val="00315047"/>
    <w:rsid w:val="00315231"/>
    <w:rsid w:val="00315A25"/>
    <w:rsid w:val="00315DA2"/>
    <w:rsid w:val="00315EA6"/>
    <w:rsid w:val="00316043"/>
    <w:rsid w:val="00317F75"/>
    <w:rsid w:val="00320430"/>
    <w:rsid w:val="0032044E"/>
    <w:rsid w:val="00321BAF"/>
    <w:rsid w:val="003225B6"/>
    <w:rsid w:val="003236F7"/>
    <w:rsid w:val="0032446B"/>
    <w:rsid w:val="003264CC"/>
    <w:rsid w:val="00327697"/>
    <w:rsid w:val="00330424"/>
    <w:rsid w:val="00331BEB"/>
    <w:rsid w:val="00332678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5338"/>
    <w:rsid w:val="00366B94"/>
    <w:rsid w:val="00367159"/>
    <w:rsid w:val="00371EC6"/>
    <w:rsid w:val="00373002"/>
    <w:rsid w:val="003740CE"/>
    <w:rsid w:val="0037425F"/>
    <w:rsid w:val="003743E4"/>
    <w:rsid w:val="0037445C"/>
    <w:rsid w:val="003755F8"/>
    <w:rsid w:val="00375A7A"/>
    <w:rsid w:val="0038099B"/>
    <w:rsid w:val="00381AF5"/>
    <w:rsid w:val="00381B0D"/>
    <w:rsid w:val="0038454B"/>
    <w:rsid w:val="0038469D"/>
    <w:rsid w:val="00385545"/>
    <w:rsid w:val="003856E0"/>
    <w:rsid w:val="00385EEC"/>
    <w:rsid w:val="0038676B"/>
    <w:rsid w:val="00386B66"/>
    <w:rsid w:val="00386D3B"/>
    <w:rsid w:val="00386ED3"/>
    <w:rsid w:val="00387625"/>
    <w:rsid w:val="00387808"/>
    <w:rsid w:val="00387A39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1B05"/>
    <w:rsid w:val="003A321A"/>
    <w:rsid w:val="003A3283"/>
    <w:rsid w:val="003A399A"/>
    <w:rsid w:val="003A4573"/>
    <w:rsid w:val="003A6090"/>
    <w:rsid w:val="003A723C"/>
    <w:rsid w:val="003B0D0D"/>
    <w:rsid w:val="003B10BA"/>
    <w:rsid w:val="003B46A0"/>
    <w:rsid w:val="003C0843"/>
    <w:rsid w:val="003C1F4D"/>
    <w:rsid w:val="003C23F8"/>
    <w:rsid w:val="003C341C"/>
    <w:rsid w:val="003C3818"/>
    <w:rsid w:val="003C3F16"/>
    <w:rsid w:val="003C4585"/>
    <w:rsid w:val="003C5B79"/>
    <w:rsid w:val="003C6709"/>
    <w:rsid w:val="003C7763"/>
    <w:rsid w:val="003C77E6"/>
    <w:rsid w:val="003C78E7"/>
    <w:rsid w:val="003D003B"/>
    <w:rsid w:val="003D0E40"/>
    <w:rsid w:val="003D12C3"/>
    <w:rsid w:val="003D178A"/>
    <w:rsid w:val="003D3269"/>
    <w:rsid w:val="003D44CB"/>
    <w:rsid w:val="003D491C"/>
    <w:rsid w:val="003D4DD0"/>
    <w:rsid w:val="003D580D"/>
    <w:rsid w:val="003D59B2"/>
    <w:rsid w:val="003D646B"/>
    <w:rsid w:val="003D7772"/>
    <w:rsid w:val="003D7EC9"/>
    <w:rsid w:val="003E12A0"/>
    <w:rsid w:val="003E41FF"/>
    <w:rsid w:val="003E4E0E"/>
    <w:rsid w:val="003E7E77"/>
    <w:rsid w:val="003E7F6C"/>
    <w:rsid w:val="003F0330"/>
    <w:rsid w:val="003F2F1F"/>
    <w:rsid w:val="003F6792"/>
    <w:rsid w:val="003F6C2B"/>
    <w:rsid w:val="00400D10"/>
    <w:rsid w:val="0040152D"/>
    <w:rsid w:val="00401C1F"/>
    <w:rsid w:val="00401E61"/>
    <w:rsid w:val="00403036"/>
    <w:rsid w:val="00403899"/>
    <w:rsid w:val="00403CEF"/>
    <w:rsid w:val="00404ACD"/>
    <w:rsid w:val="00404C9C"/>
    <w:rsid w:val="00405623"/>
    <w:rsid w:val="004063F9"/>
    <w:rsid w:val="004065DB"/>
    <w:rsid w:val="004073E9"/>
    <w:rsid w:val="00407EA8"/>
    <w:rsid w:val="0041490E"/>
    <w:rsid w:val="004167AB"/>
    <w:rsid w:val="00416D3B"/>
    <w:rsid w:val="004208F2"/>
    <w:rsid w:val="00421E14"/>
    <w:rsid w:val="0042467B"/>
    <w:rsid w:val="00426949"/>
    <w:rsid w:val="00426FC9"/>
    <w:rsid w:val="00427562"/>
    <w:rsid w:val="004323F3"/>
    <w:rsid w:val="004334C5"/>
    <w:rsid w:val="00436FE8"/>
    <w:rsid w:val="0044072F"/>
    <w:rsid w:val="004425CA"/>
    <w:rsid w:val="00442C9F"/>
    <w:rsid w:val="00443B44"/>
    <w:rsid w:val="004443BD"/>
    <w:rsid w:val="0044494E"/>
    <w:rsid w:val="00445961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677DD"/>
    <w:rsid w:val="00470305"/>
    <w:rsid w:val="00471261"/>
    <w:rsid w:val="0047262B"/>
    <w:rsid w:val="00472839"/>
    <w:rsid w:val="004741C9"/>
    <w:rsid w:val="004757E4"/>
    <w:rsid w:val="00476E2F"/>
    <w:rsid w:val="004775AE"/>
    <w:rsid w:val="004805ED"/>
    <w:rsid w:val="00480D80"/>
    <w:rsid w:val="00481DA8"/>
    <w:rsid w:val="00484DFE"/>
    <w:rsid w:val="004864E4"/>
    <w:rsid w:val="004871ED"/>
    <w:rsid w:val="0049138D"/>
    <w:rsid w:val="00491525"/>
    <w:rsid w:val="00494A41"/>
    <w:rsid w:val="00494B1F"/>
    <w:rsid w:val="0049575B"/>
    <w:rsid w:val="004A2D48"/>
    <w:rsid w:val="004A34D0"/>
    <w:rsid w:val="004A3A80"/>
    <w:rsid w:val="004A574E"/>
    <w:rsid w:val="004A5A7B"/>
    <w:rsid w:val="004A6198"/>
    <w:rsid w:val="004A71D7"/>
    <w:rsid w:val="004A7376"/>
    <w:rsid w:val="004B1D35"/>
    <w:rsid w:val="004B2AE9"/>
    <w:rsid w:val="004B40AC"/>
    <w:rsid w:val="004B6443"/>
    <w:rsid w:val="004C071F"/>
    <w:rsid w:val="004C0CE0"/>
    <w:rsid w:val="004C17D4"/>
    <w:rsid w:val="004C24FB"/>
    <w:rsid w:val="004C2D6E"/>
    <w:rsid w:val="004C469B"/>
    <w:rsid w:val="004C5718"/>
    <w:rsid w:val="004C7608"/>
    <w:rsid w:val="004D23E1"/>
    <w:rsid w:val="004D30A3"/>
    <w:rsid w:val="004D389F"/>
    <w:rsid w:val="004D3A64"/>
    <w:rsid w:val="004D456C"/>
    <w:rsid w:val="004D5318"/>
    <w:rsid w:val="004E26D1"/>
    <w:rsid w:val="004E2A2C"/>
    <w:rsid w:val="004E473B"/>
    <w:rsid w:val="004F040B"/>
    <w:rsid w:val="004F07AB"/>
    <w:rsid w:val="004F0EA7"/>
    <w:rsid w:val="004F1267"/>
    <w:rsid w:val="004F2D4F"/>
    <w:rsid w:val="004F3A1A"/>
    <w:rsid w:val="004F6028"/>
    <w:rsid w:val="004F632B"/>
    <w:rsid w:val="004F7D48"/>
    <w:rsid w:val="005007E7"/>
    <w:rsid w:val="00500FFF"/>
    <w:rsid w:val="00501238"/>
    <w:rsid w:val="005018A7"/>
    <w:rsid w:val="00501F11"/>
    <w:rsid w:val="00504282"/>
    <w:rsid w:val="00505BD6"/>
    <w:rsid w:val="0050755F"/>
    <w:rsid w:val="00507F48"/>
    <w:rsid w:val="00510446"/>
    <w:rsid w:val="0051124D"/>
    <w:rsid w:val="00511C68"/>
    <w:rsid w:val="00512B9B"/>
    <w:rsid w:val="005138BD"/>
    <w:rsid w:val="0051397E"/>
    <w:rsid w:val="00514769"/>
    <w:rsid w:val="00515759"/>
    <w:rsid w:val="00517948"/>
    <w:rsid w:val="00520417"/>
    <w:rsid w:val="00520B92"/>
    <w:rsid w:val="00520CDA"/>
    <w:rsid w:val="00520D68"/>
    <w:rsid w:val="00522300"/>
    <w:rsid w:val="00525DB6"/>
    <w:rsid w:val="00526143"/>
    <w:rsid w:val="00526FA5"/>
    <w:rsid w:val="0053068A"/>
    <w:rsid w:val="00535DB0"/>
    <w:rsid w:val="00540054"/>
    <w:rsid w:val="00540AAF"/>
    <w:rsid w:val="005415D7"/>
    <w:rsid w:val="00541C80"/>
    <w:rsid w:val="005441FC"/>
    <w:rsid w:val="00544219"/>
    <w:rsid w:val="005452EB"/>
    <w:rsid w:val="00547C63"/>
    <w:rsid w:val="005508C1"/>
    <w:rsid w:val="0055482C"/>
    <w:rsid w:val="00561BC1"/>
    <w:rsid w:val="0056247B"/>
    <w:rsid w:val="00562B43"/>
    <w:rsid w:val="005639C9"/>
    <w:rsid w:val="00563B26"/>
    <w:rsid w:val="00563B4C"/>
    <w:rsid w:val="005641B6"/>
    <w:rsid w:val="00565771"/>
    <w:rsid w:val="00566455"/>
    <w:rsid w:val="0057396C"/>
    <w:rsid w:val="005803F2"/>
    <w:rsid w:val="00580F28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42DA"/>
    <w:rsid w:val="005B57F7"/>
    <w:rsid w:val="005B697E"/>
    <w:rsid w:val="005C1E5F"/>
    <w:rsid w:val="005C313A"/>
    <w:rsid w:val="005C4ACC"/>
    <w:rsid w:val="005C6C61"/>
    <w:rsid w:val="005C7435"/>
    <w:rsid w:val="005C7A66"/>
    <w:rsid w:val="005D12E5"/>
    <w:rsid w:val="005D19F3"/>
    <w:rsid w:val="005D2649"/>
    <w:rsid w:val="005D36DE"/>
    <w:rsid w:val="005D3B70"/>
    <w:rsid w:val="005D404D"/>
    <w:rsid w:val="005D49AA"/>
    <w:rsid w:val="005D4D85"/>
    <w:rsid w:val="005D5784"/>
    <w:rsid w:val="005D5841"/>
    <w:rsid w:val="005D5A80"/>
    <w:rsid w:val="005D5ED7"/>
    <w:rsid w:val="005E056B"/>
    <w:rsid w:val="005E0EAB"/>
    <w:rsid w:val="005E211C"/>
    <w:rsid w:val="005E2EE7"/>
    <w:rsid w:val="005E35DC"/>
    <w:rsid w:val="005E5B86"/>
    <w:rsid w:val="005F151B"/>
    <w:rsid w:val="005F17CD"/>
    <w:rsid w:val="005F3E1D"/>
    <w:rsid w:val="005F40E1"/>
    <w:rsid w:val="005F4628"/>
    <w:rsid w:val="005F5242"/>
    <w:rsid w:val="005F5B39"/>
    <w:rsid w:val="005F628A"/>
    <w:rsid w:val="005F6E18"/>
    <w:rsid w:val="005F6E51"/>
    <w:rsid w:val="005F77C6"/>
    <w:rsid w:val="0060123C"/>
    <w:rsid w:val="006012D1"/>
    <w:rsid w:val="00602E5C"/>
    <w:rsid w:val="006036E1"/>
    <w:rsid w:val="00604728"/>
    <w:rsid w:val="006054D2"/>
    <w:rsid w:val="00605DEF"/>
    <w:rsid w:val="006062C8"/>
    <w:rsid w:val="00607592"/>
    <w:rsid w:val="006077A3"/>
    <w:rsid w:val="006079AA"/>
    <w:rsid w:val="00610640"/>
    <w:rsid w:val="006110C3"/>
    <w:rsid w:val="00612E2D"/>
    <w:rsid w:val="00613131"/>
    <w:rsid w:val="00613533"/>
    <w:rsid w:val="00614C29"/>
    <w:rsid w:val="006155F0"/>
    <w:rsid w:val="00616674"/>
    <w:rsid w:val="00620C18"/>
    <w:rsid w:val="006241A0"/>
    <w:rsid w:val="006268D1"/>
    <w:rsid w:val="00627809"/>
    <w:rsid w:val="00630E36"/>
    <w:rsid w:val="006320B9"/>
    <w:rsid w:val="00633467"/>
    <w:rsid w:val="0063409F"/>
    <w:rsid w:val="00634320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4482"/>
    <w:rsid w:val="00655704"/>
    <w:rsid w:val="00657E9D"/>
    <w:rsid w:val="00662E89"/>
    <w:rsid w:val="006661CB"/>
    <w:rsid w:val="00666281"/>
    <w:rsid w:val="006667EC"/>
    <w:rsid w:val="00667BD6"/>
    <w:rsid w:val="00680815"/>
    <w:rsid w:val="006826AE"/>
    <w:rsid w:val="00682727"/>
    <w:rsid w:val="00683B3C"/>
    <w:rsid w:val="00683E65"/>
    <w:rsid w:val="006841E1"/>
    <w:rsid w:val="0068486C"/>
    <w:rsid w:val="00685083"/>
    <w:rsid w:val="0068575A"/>
    <w:rsid w:val="00686A62"/>
    <w:rsid w:val="00691F45"/>
    <w:rsid w:val="006921D8"/>
    <w:rsid w:val="006928BE"/>
    <w:rsid w:val="00695967"/>
    <w:rsid w:val="00695D58"/>
    <w:rsid w:val="0069772E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5FD2"/>
    <w:rsid w:val="006B6661"/>
    <w:rsid w:val="006C0611"/>
    <w:rsid w:val="006C08AC"/>
    <w:rsid w:val="006C199E"/>
    <w:rsid w:val="006C1CB5"/>
    <w:rsid w:val="006C2D73"/>
    <w:rsid w:val="006C3205"/>
    <w:rsid w:val="006C38F2"/>
    <w:rsid w:val="006C3AEC"/>
    <w:rsid w:val="006C63B9"/>
    <w:rsid w:val="006C6F6F"/>
    <w:rsid w:val="006D1A58"/>
    <w:rsid w:val="006D2884"/>
    <w:rsid w:val="006D2E42"/>
    <w:rsid w:val="006D31F2"/>
    <w:rsid w:val="006D371B"/>
    <w:rsid w:val="006D4AAA"/>
    <w:rsid w:val="006D756E"/>
    <w:rsid w:val="006E0241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74"/>
    <w:rsid w:val="006E61C8"/>
    <w:rsid w:val="006E7984"/>
    <w:rsid w:val="006F2647"/>
    <w:rsid w:val="006F2756"/>
    <w:rsid w:val="006F2F60"/>
    <w:rsid w:val="006F338A"/>
    <w:rsid w:val="006F34C0"/>
    <w:rsid w:val="006F35E4"/>
    <w:rsid w:val="006F6AE1"/>
    <w:rsid w:val="00701785"/>
    <w:rsid w:val="00701926"/>
    <w:rsid w:val="00701A89"/>
    <w:rsid w:val="007025B4"/>
    <w:rsid w:val="00704068"/>
    <w:rsid w:val="0070465A"/>
    <w:rsid w:val="00706531"/>
    <w:rsid w:val="00706FE2"/>
    <w:rsid w:val="0071003D"/>
    <w:rsid w:val="00710158"/>
    <w:rsid w:val="00711546"/>
    <w:rsid w:val="0071171E"/>
    <w:rsid w:val="0071472E"/>
    <w:rsid w:val="0071643D"/>
    <w:rsid w:val="00722618"/>
    <w:rsid w:val="00722C75"/>
    <w:rsid w:val="00724324"/>
    <w:rsid w:val="0072506D"/>
    <w:rsid w:val="007258ED"/>
    <w:rsid w:val="00725E13"/>
    <w:rsid w:val="00726129"/>
    <w:rsid w:val="007264D0"/>
    <w:rsid w:val="00727885"/>
    <w:rsid w:val="00730745"/>
    <w:rsid w:val="007321C9"/>
    <w:rsid w:val="0073308F"/>
    <w:rsid w:val="007345FD"/>
    <w:rsid w:val="00734B36"/>
    <w:rsid w:val="00735CE8"/>
    <w:rsid w:val="0073678B"/>
    <w:rsid w:val="0073711C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67B35"/>
    <w:rsid w:val="0077123E"/>
    <w:rsid w:val="007721F5"/>
    <w:rsid w:val="00772991"/>
    <w:rsid w:val="0077439B"/>
    <w:rsid w:val="00774723"/>
    <w:rsid w:val="0077525A"/>
    <w:rsid w:val="00775A58"/>
    <w:rsid w:val="00775BBC"/>
    <w:rsid w:val="0077654C"/>
    <w:rsid w:val="00777D9E"/>
    <w:rsid w:val="0078053F"/>
    <w:rsid w:val="00782036"/>
    <w:rsid w:val="0078263E"/>
    <w:rsid w:val="0078263F"/>
    <w:rsid w:val="0078529B"/>
    <w:rsid w:val="00786400"/>
    <w:rsid w:val="00786D97"/>
    <w:rsid w:val="00786F2C"/>
    <w:rsid w:val="00787428"/>
    <w:rsid w:val="00791E5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6AA"/>
    <w:rsid w:val="007B1796"/>
    <w:rsid w:val="007B38C1"/>
    <w:rsid w:val="007B5F51"/>
    <w:rsid w:val="007B7FFD"/>
    <w:rsid w:val="007C095A"/>
    <w:rsid w:val="007C2A8F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4359"/>
    <w:rsid w:val="007E4FFC"/>
    <w:rsid w:val="007E62A2"/>
    <w:rsid w:val="007F0BC4"/>
    <w:rsid w:val="007F12F2"/>
    <w:rsid w:val="007F1583"/>
    <w:rsid w:val="007F2BDB"/>
    <w:rsid w:val="007F46B6"/>
    <w:rsid w:val="007F657D"/>
    <w:rsid w:val="007F6CC2"/>
    <w:rsid w:val="007F723C"/>
    <w:rsid w:val="007F77FE"/>
    <w:rsid w:val="00800274"/>
    <w:rsid w:val="00800C1C"/>
    <w:rsid w:val="00801D27"/>
    <w:rsid w:val="0080485A"/>
    <w:rsid w:val="008051F2"/>
    <w:rsid w:val="00806FFB"/>
    <w:rsid w:val="0080793F"/>
    <w:rsid w:val="00807FB8"/>
    <w:rsid w:val="00811AA8"/>
    <w:rsid w:val="0081368F"/>
    <w:rsid w:val="00813A4D"/>
    <w:rsid w:val="00817D08"/>
    <w:rsid w:val="00821313"/>
    <w:rsid w:val="0082199B"/>
    <w:rsid w:val="00822178"/>
    <w:rsid w:val="008223E4"/>
    <w:rsid w:val="00823F47"/>
    <w:rsid w:val="0082466F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449"/>
    <w:rsid w:val="0083594F"/>
    <w:rsid w:val="0083618E"/>
    <w:rsid w:val="0084151C"/>
    <w:rsid w:val="00843F0A"/>
    <w:rsid w:val="0084412A"/>
    <w:rsid w:val="008444C6"/>
    <w:rsid w:val="00847F17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03C"/>
    <w:rsid w:val="0088165B"/>
    <w:rsid w:val="00881EA4"/>
    <w:rsid w:val="00883075"/>
    <w:rsid w:val="00883263"/>
    <w:rsid w:val="008839B0"/>
    <w:rsid w:val="00884759"/>
    <w:rsid w:val="0088539A"/>
    <w:rsid w:val="008856C0"/>
    <w:rsid w:val="00885ADC"/>
    <w:rsid w:val="00890415"/>
    <w:rsid w:val="00890DA7"/>
    <w:rsid w:val="0089223D"/>
    <w:rsid w:val="0089304C"/>
    <w:rsid w:val="00893449"/>
    <w:rsid w:val="00893FD8"/>
    <w:rsid w:val="00894B5E"/>
    <w:rsid w:val="00895FBF"/>
    <w:rsid w:val="008962D6"/>
    <w:rsid w:val="00896F9B"/>
    <w:rsid w:val="0089739F"/>
    <w:rsid w:val="00897C61"/>
    <w:rsid w:val="008A0106"/>
    <w:rsid w:val="008A0B8F"/>
    <w:rsid w:val="008A13A0"/>
    <w:rsid w:val="008A2ADF"/>
    <w:rsid w:val="008A2C13"/>
    <w:rsid w:val="008A5B84"/>
    <w:rsid w:val="008A7259"/>
    <w:rsid w:val="008A7C1D"/>
    <w:rsid w:val="008B06C6"/>
    <w:rsid w:val="008B11DB"/>
    <w:rsid w:val="008B13BA"/>
    <w:rsid w:val="008B1789"/>
    <w:rsid w:val="008B1F2D"/>
    <w:rsid w:val="008B250F"/>
    <w:rsid w:val="008B63CC"/>
    <w:rsid w:val="008C083E"/>
    <w:rsid w:val="008C12AF"/>
    <w:rsid w:val="008C2631"/>
    <w:rsid w:val="008C432C"/>
    <w:rsid w:val="008C4DAB"/>
    <w:rsid w:val="008C695F"/>
    <w:rsid w:val="008C7F40"/>
    <w:rsid w:val="008D0CD0"/>
    <w:rsid w:val="008D1DC1"/>
    <w:rsid w:val="008D29E0"/>
    <w:rsid w:val="008D4280"/>
    <w:rsid w:val="008D4CD7"/>
    <w:rsid w:val="008D6372"/>
    <w:rsid w:val="008E0334"/>
    <w:rsid w:val="008E12CC"/>
    <w:rsid w:val="008E14E0"/>
    <w:rsid w:val="008E1C2E"/>
    <w:rsid w:val="008E2127"/>
    <w:rsid w:val="008E2718"/>
    <w:rsid w:val="008E414A"/>
    <w:rsid w:val="008E51B7"/>
    <w:rsid w:val="008E52A8"/>
    <w:rsid w:val="008E76F7"/>
    <w:rsid w:val="008E77D4"/>
    <w:rsid w:val="008F0C2F"/>
    <w:rsid w:val="008F23D4"/>
    <w:rsid w:val="008F4314"/>
    <w:rsid w:val="008F478D"/>
    <w:rsid w:val="009001D4"/>
    <w:rsid w:val="00900778"/>
    <w:rsid w:val="00900E31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A32"/>
    <w:rsid w:val="00926BF5"/>
    <w:rsid w:val="009275CB"/>
    <w:rsid w:val="009320DD"/>
    <w:rsid w:val="0093214D"/>
    <w:rsid w:val="009331DB"/>
    <w:rsid w:val="009332DB"/>
    <w:rsid w:val="00933F8D"/>
    <w:rsid w:val="0093537C"/>
    <w:rsid w:val="009379DA"/>
    <w:rsid w:val="00940C50"/>
    <w:rsid w:val="0094167B"/>
    <w:rsid w:val="00942644"/>
    <w:rsid w:val="00942F40"/>
    <w:rsid w:val="00943D89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6A7B"/>
    <w:rsid w:val="0096016C"/>
    <w:rsid w:val="009610B1"/>
    <w:rsid w:val="009643AF"/>
    <w:rsid w:val="00970F0A"/>
    <w:rsid w:val="00973A0D"/>
    <w:rsid w:val="00973EAF"/>
    <w:rsid w:val="00973F60"/>
    <w:rsid w:val="0097553A"/>
    <w:rsid w:val="009771E5"/>
    <w:rsid w:val="009820FF"/>
    <w:rsid w:val="00982A78"/>
    <w:rsid w:val="0098525A"/>
    <w:rsid w:val="00987CE2"/>
    <w:rsid w:val="00993217"/>
    <w:rsid w:val="00996EF2"/>
    <w:rsid w:val="00997260"/>
    <w:rsid w:val="009A02BA"/>
    <w:rsid w:val="009A08A7"/>
    <w:rsid w:val="009A0DDF"/>
    <w:rsid w:val="009A15E9"/>
    <w:rsid w:val="009A328B"/>
    <w:rsid w:val="009A4177"/>
    <w:rsid w:val="009A4961"/>
    <w:rsid w:val="009B02B8"/>
    <w:rsid w:val="009B0458"/>
    <w:rsid w:val="009B2C07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7FF"/>
    <w:rsid w:val="009D7ACD"/>
    <w:rsid w:val="009D7D4A"/>
    <w:rsid w:val="009D7EE1"/>
    <w:rsid w:val="009E02FB"/>
    <w:rsid w:val="009E064B"/>
    <w:rsid w:val="009E07CF"/>
    <w:rsid w:val="009E1605"/>
    <w:rsid w:val="009E3303"/>
    <w:rsid w:val="009E3AF8"/>
    <w:rsid w:val="009E47D1"/>
    <w:rsid w:val="009E49B5"/>
    <w:rsid w:val="009E4F49"/>
    <w:rsid w:val="009E5100"/>
    <w:rsid w:val="009E70C5"/>
    <w:rsid w:val="009F3367"/>
    <w:rsid w:val="009F417D"/>
    <w:rsid w:val="009F5038"/>
    <w:rsid w:val="009F7CDB"/>
    <w:rsid w:val="009F7FF8"/>
    <w:rsid w:val="00A00864"/>
    <w:rsid w:val="00A027C2"/>
    <w:rsid w:val="00A02BF1"/>
    <w:rsid w:val="00A03D96"/>
    <w:rsid w:val="00A0544F"/>
    <w:rsid w:val="00A05960"/>
    <w:rsid w:val="00A05F8E"/>
    <w:rsid w:val="00A10E14"/>
    <w:rsid w:val="00A125B7"/>
    <w:rsid w:val="00A13476"/>
    <w:rsid w:val="00A13ADB"/>
    <w:rsid w:val="00A13BA4"/>
    <w:rsid w:val="00A1413D"/>
    <w:rsid w:val="00A14C55"/>
    <w:rsid w:val="00A14F01"/>
    <w:rsid w:val="00A15AFA"/>
    <w:rsid w:val="00A15D22"/>
    <w:rsid w:val="00A15E0A"/>
    <w:rsid w:val="00A1694B"/>
    <w:rsid w:val="00A17C78"/>
    <w:rsid w:val="00A223CC"/>
    <w:rsid w:val="00A22B4F"/>
    <w:rsid w:val="00A26714"/>
    <w:rsid w:val="00A31687"/>
    <w:rsid w:val="00A31ABE"/>
    <w:rsid w:val="00A338B8"/>
    <w:rsid w:val="00A34086"/>
    <w:rsid w:val="00A360BC"/>
    <w:rsid w:val="00A37328"/>
    <w:rsid w:val="00A4043F"/>
    <w:rsid w:val="00A430A8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2674"/>
    <w:rsid w:val="00A534A7"/>
    <w:rsid w:val="00A547CB"/>
    <w:rsid w:val="00A5550F"/>
    <w:rsid w:val="00A564FA"/>
    <w:rsid w:val="00A5786F"/>
    <w:rsid w:val="00A57A69"/>
    <w:rsid w:val="00A607C7"/>
    <w:rsid w:val="00A617DC"/>
    <w:rsid w:val="00A62A4B"/>
    <w:rsid w:val="00A62F1A"/>
    <w:rsid w:val="00A66A8E"/>
    <w:rsid w:val="00A66AF9"/>
    <w:rsid w:val="00A6728D"/>
    <w:rsid w:val="00A7026C"/>
    <w:rsid w:val="00A70FF1"/>
    <w:rsid w:val="00A732A7"/>
    <w:rsid w:val="00A73F9E"/>
    <w:rsid w:val="00A75160"/>
    <w:rsid w:val="00A75265"/>
    <w:rsid w:val="00A76059"/>
    <w:rsid w:val="00A77775"/>
    <w:rsid w:val="00A777CB"/>
    <w:rsid w:val="00A77F28"/>
    <w:rsid w:val="00A81C41"/>
    <w:rsid w:val="00A82DD5"/>
    <w:rsid w:val="00A83784"/>
    <w:rsid w:val="00A87121"/>
    <w:rsid w:val="00A87170"/>
    <w:rsid w:val="00A87FCA"/>
    <w:rsid w:val="00A90BDE"/>
    <w:rsid w:val="00A924E5"/>
    <w:rsid w:val="00A929B8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085"/>
    <w:rsid w:val="00AC140A"/>
    <w:rsid w:val="00AC1B04"/>
    <w:rsid w:val="00AC38E2"/>
    <w:rsid w:val="00AC391C"/>
    <w:rsid w:val="00AC3BD0"/>
    <w:rsid w:val="00AC4639"/>
    <w:rsid w:val="00AC4BAF"/>
    <w:rsid w:val="00AC6738"/>
    <w:rsid w:val="00AC67D5"/>
    <w:rsid w:val="00AC69AE"/>
    <w:rsid w:val="00AC6BB7"/>
    <w:rsid w:val="00AC728B"/>
    <w:rsid w:val="00AC7A8F"/>
    <w:rsid w:val="00AC7C7A"/>
    <w:rsid w:val="00AD00E3"/>
    <w:rsid w:val="00AD2481"/>
    <w:rsid w:val="00AD2687"/>
    <w:rsid w:val="00AD2CC3"/>
    <w:rsid w:val="00AD460E"/>
    <w:rsid w:val="00AD4BEC"/>
    <w:rsid w:val="00AD57A3"/>
    <w:rsid w:val="00AD62F2"/>
    <w:rsid w:val="00AE16DD"/>
    <w:rsid w:val="00AE209D"/>
    <w:rsid w:val="00AE255C"/>
    <w:rsid w:val="00AE2FC4"/>
    <w:rsid w:val="00AE416F"/>
    <w:rsid w:val="00AE5DB7"/>
    <w:rsid w:val="00AE6AB9"/>
    <w:rsid w:val="00AF051F"/>
    <w:rsid w:val="00AF128E"/>
    <w:rsid w:val="00AF24A6"/>
    <w:rsid w:val="00AF2FCB"/>
    <w:rsid w:val="00AF35DD"/>
    <w:rsid w:val="00AF468C"/>
    <w:rsid w:val="00AF632C"/>
    <w:rsid w:val="00AF78FF"/>
    <w:rsid w:val="00B00381"/>
    <w:rsid w:val="00B00A9E"/>
    <w:rsid w:val="00B019F5"/>
    <w:rsid w:val="00B0352D"/>
    <w:rsid w:val="00B036C3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4F2"/>
    <w:rsid w:val="00B10577"/>
    <w:rsid w:val="00B1143F"/>
    <w:rsid w:val="00B121F5"/>
    <w:rsid w:val="00B12CB3"/>
    <w:rsid w:val="00B12CE4"/>
    <w:rsid w:val="00B15266"/>
    <w:rsid w:val="00B17130"/>
    <w:rsid w:val="00B2086C"/>
    <w:rsid w:val="00B21233"/>
    <w:rsid w:val="00B2131E"/>
    <w:rsid w:val="00B23315"/>
    <w:rsid w:val="00B237B0"/>
    <w:rsid w:val="00B246F7"/>
    <w:rsid w:val="00B24DCB"/>
    <w:rsid w:val="00B24EEA"/>
    <w:rsid w:val="00B2584B"/>
    <w:rsid w:val="00B25DE1"/>
    <w:rsid w:val="00B26382"/>
    <w:rsid w:val="00B276BE"/>
    <w:rsid w:val="00B3108F"/>
    <w:rsid w:val="00B3143D"/>
    <w:rsid w:val="00B3169A"/>
    <w:rsid w:val="00B32EE8"/>
    <w:rsid w:val="00B337B0"/>
    <w:rsid w:val="00B34AC4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10D4"/>
    <w:rsid w:val="00B52110"/>
    <w:rsid w:val="00B54D4E"/>
    <w:rsid w:val="00B54D54"/>
    <w:rsid w:val="00B56791"/>
    <w:rsid w:val="00B60FEF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120"/>
    <w:rsid w:val="00BA3EB6"/>
    <w:rsid w:val="00BA4648"/>
    <w:rsid w:val="00BA5324"/>
    <w:rsid w:val="00BA6310"/>
    <w:rsid w:val="00BA7EC7"/>
    <w:rsid w:val="00BB0595"/>
    <w:rsid w:val="00BB0707"/>
    <w:rsid w:val="00BB1393"/>
    <w:rsid w:val="00BB16C8"/>
    <w:rsid w:val="00BB3C79"/>
    <w:rsid w:val="00BB3E31"/>
    <w:rsid w:val="00BB4AB7"/>
    <w:rsid w:val="00BB5F0A"/>
    <w:rsid w:val="00BB66B9"/>
    <w:rsid w:val="00BC36F2"/>
    <w:rsid w:val="00BC3C58"/>
    <w:rsid w:val="00BC3ECE"/>
    <w:rsid w:val="00BC537B"/>
    <w:rsid w:val="00BC7578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37B2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4AD4"/>
    <w:rsid w:val="00C073D8"/>
    <w:rsid w:val="00C07861"/>
    <w:rsid w:val="00C07960"/>
    <w:rsid w:val="00C107EA"/>
    <w:rsid w:val="00C110C4"/>
    <w:rsid w:val="00C11F7A"/>
    <w:rsid w:val="00C1368A"/>
    <w:rsid w:val="00C13AD0"/>
    <w:rsid w:val="00C14B7D"/>
    <w:rsid w:val="00C14D54"/>
    <w:rsid w:val="00C14DFA"/>
    <w:rsid w:val="00C150D9"/>
    <w:rsid w:val="00C15BA2"/>
    <w:rsid w:val="00C17CDE"/>
    <w:rsid w:val="00C20C9C"/>
    <w:rsid w:val="00C21A62"/>
    <w:rsid w:val="00C21B5E"/>
    <w:rsid w:val="00C22058"/>
    <w:rsid w:val="00C22289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B5D"/>
    <w:rsid w:val="00C31DDE"/>
    <w:rsid w:val="00C321D2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3EAE"/>
    <w:rsid w:val="00C44BC6"/>
    <w:rsid w:val="00C4566C"/>
    <w:rsid w:val="00C45E8C"/>
    <w:rsid w:val="00C46EC6"/>
    <w:rsid w:val="00C472F2"/>
    <w:rsid w:val="00C503C0"/>
    <w:rsid w:val="00C51618"/>
    <w:rsid w:val="00C51847"/>
    <w:rsid w:val="00C51A26"/>
    <w:rsid w:val="00C528FE"/>
    <w:rsid w:val="00C53292"/>
    <w:rsid w:val="00C53B9D"/>
    <w:rsid w:val="00C54C68"/>
    <w:rsid w:val="00C55986"/>
    <w:rsid w:val="00C61F89"/>
    <w:rsid w:val="00C62617"/>
    <w:rsid w:val="00C63F0B"/>
    <w:rsid w:val="00C64821"/>
    <w:rsid w:val="00C64A3B"/>
    <w:rsid w:val="00C66C6E"/>
    <w:rsid w:val="00C701EB"/>
    <w:rsid w:val="00C70637"/>
    <w:rsid w:val="00C70CFC"/>
    <w:rsid w:val="00C715EC"/>
    <w:rsid w:val="00C71AFE"/>
    <w:rsid w:val="00C72CE8"/>
    <w:rsid w:val="00C730D8"/>
    <w:rsid w:val="00C7545E"/>
    <w:rsid w:val="00C775ED"/>
    <w:rsid w:val="00C80C6A"/>
    <w:rsid w:val="00C81177"/>
    <w:rsid w:val="00C822BF"/>
    <w:rsid w:val="00C83B62"/>
    <w:rsid w:val="00C83BBF"/>
    <w:rsid w:val="00C9014C"/>
    <w:rsid w:val="00C901D3"/>
    <w:rsid w:val="00C91FA2"/>
    <w:rsid w:val="00C9341E"/>
    <w:rsid w:val="00C942AD"/>
    <w:rsid w:val="00C95C03"/>
    <w:rsid w:val="00C961AB"/>
    <w:rsid w:val="00C97F6E"/>
    <w:rsid w:val="00CA04ED"/>
    <w:rsid w:val="00CA1136"/>
    <w:rsid w:val="00CA255C"/>
    <w:rsid w:val="00CA2E1D"/>
    <w:rsid w:val="00CA45FC"/>
    <w:rsid w:val="00CA4D1B"/>
    <w:rsid w:val="00CA5C33"/>
    <w:rsid w:val="00CA72AB"/>
    <w:rsid w:val="00CB0ABB"/>
    <w:rsid w:val="00CB2DF6"/>
    <w:rsid w:val="00CB574B"/>
    <w:rsid w:val="00CB602F"/>
    <w:rsid w:val="00CB75B1"/>
    <w:rsid w:val="00CB7866"/>
    <w:rsid w:val="00CB7FB8"/>
    <w:rsid w:val="00CC051A"/>
    <w:rsid w:val="00CC15F6"/>
    <w:rsid w:val="00CC25C3"/>
    <w:rsid w:val="00CC4AD9"/>
    <w:rsid w:val="00CC566B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049A"/>
    <w:rsid w:val="00D0069C"/>
    <w:rsid w:val="00D0312F"/>
    <w:rsid w:val="00D041AC"/>
    <w:rsid w:val="00D04ECF"/>
    <w:rsid w:val="00D050B1"/>
    <w:rsid w:val="00D070DD"/>
    <w:rsid w:val="00D07C95"/>
    <w:rsid w:val="00D10946"/>
    <w:rsid w:val="00D1103A"/>
    <w:rsid w:val="00D1137F"/>
    <w:rsid w:val="00D147C0"/>
    <w:rsid w:val="00D15310"/>
    <w:rsid w:val="00D15D9E"/>
    <w:rsid w:val="00D17148"/>
    <w:rsid w:val="00D17306"/>
    <w:rsid w:val="00D200B0"/>
    <w:rsid w:val="00D20F07"/>
    <w:rsid w:val="00D219C1"/>
    <w:rsid w:val="00D21B9B"/>
    <w:rsid w:val="00D22154"/>
    <w:rsid w:val="00D2394A"/>
    <w:rsid w:val="00D23BA0"/>
    <w:rsid w:val="00D247B9"/>
    <w:rsid w:val="00D24D2F"/>
    <w:rsid w:val="00D2592A"/>
    <w:rsid w:val="00D26653"/>
    <w:rsid w:val="00D279B0"/>
    <w:rsid w:val="00D30408"/>
    <w:rsid w:val="00D309A8"/>
    <w:rsid w:val="00D37C25"/>
    <w:rsid w:val="00D37CF7"/>
    <w:rsid w:val="00D43316"/>
    <w:rsid w:val="00D43BB9"/>
    <w:rsid w:val="00D447CD"/>
    <w:rsid w:val="00D45579"/>
    <w:rsid w:val="00D5009A"/>
    <w:rsid w:val="00D50519"/>
    <w:rsid w:val="00D50F1F"/>
    <w:rsid w:val="00D52273"/>
    <w:rsid w:val="00D53142"/>
    <w:rsid w:val="00D542C0"/>
    <w:rsid w:val="00D55431"/>
    <w:rsid w:val="00D55465"/>
    <w:rsid w:val="00D55DBE"/>
    <w:rsid w:val="00D55FC8"/>
    <w:rsid w:val="00D567BB"/>
    <w:rsid w:val="00D5698D"/>
    <w:rsid w:val="00D5750C"/>
    <w:rsid w:val="00D60BF3"/>
    <w:rsid w:val="00D60CAE"/>
    <w:rsid w:val="00D62AA2"/>
    <w:rsid w:val="00D6423E"/>
    <w:rsid w:val="00D66DAE"/>
    <w:rsid w:val="00D7135B"/>
    <w:rsid w:val="00D741A6"/>
    <w:rsid w:val="00D743E7"/>
    <w:rsid w:val="00D74ACE"/>
    <w:rsid w:val="00D750E1"/>
    <w:rsid w:val="00D758A0"/>
    <w:rsid w:val="00D7795E"/>
    <w:rsid w:val="00D80C4D"/>
    <w:rsid w:val="00D81F18"/>
    <w:rsid w:val="00D84122"/>
    <w:rsid w:val="00D90A1A"/>
    <w:rsid w:val="00D92B83"/>
    <w:rsid w:val="00D932C6"/>
    <w:rsid w:val="00D94944"/>
    <w:rsid w:val="00D95531"/>
    <w:rsid w:val="00D970D0"/>
    <w:rsid w:val="00DA06B6"/>
    <w:rsid w:val="00DA0B75"/>
    <w:rsid w:val="00DA110E"/>
    <w:rsid w:val="00DA3406"/>
    <w:rsid w:val="00DA690E"/>
    <w:rsid w:val="00DA759A"/>
    <w:rsid w:val="00DA7D48"/>
    <w:rsid w:val="00DB256F"/>
    <w:rsid w:val="00DB2EA3"/>
    <w:rsid w:val="00DB53F0"/>
    <w:rsid w:val="00DB5FFC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4A58"/>
    <w:rsid w:val="00DD5862"/>
    <w:rsid w:val="00DD5A46"/>
    <w:rsid w:val="00DD6DBB"/>
    <w:rsid w:val="00DD7565"/>
    <w:rsid w:val="00DD781F"/>
    <w:rsid w:val="00DE1D72"/>
    <w:rsid w:val="00DE341E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4081"/>
    <w:rsid w:val="00DF5AF6"/>
    <w:rsid w:val="00DF5F97"/>
    <w:rsid w:val="00DF65F5"/>
    <w:rsid w:val="00DF76D6"/>
    <w:rsid w:val="00E006A3"/>
    <w:rsid w:val="00E00907"/>
    <w:rsid w:val="00E01747"/>
    <w:rsid w:val="00E0478A"/>
    <w:rsid w:val="00E04C8E"/>
    <w:rsid w:val="00E059AC"/>
    <w:rsid w:val="00E05BC7"/>
    <w:rsid w:val="00E05C2E"/>
    <w:rsid w:val="00E11511"/>
    <w:rsid w:val="00E12074"/>
    <w:rsid w:val="00E14DCE"/>
    <w:rsid w:val="00E1569E"/>
    <w:rsid w:val="00E16A6A"/>
    <w:rsid w:val="00E17DCF"/>
    <w:rsid w:val="00E2016D"/>
    <w:rsid w:val="00E25008"/>
    <w:rsid w:val="00E26F37"/>
    <w:rsid w:val="00E27281"/>
    <w:rsid w:val="00E31566"/>
    <w:rsid w:val="00E31CFD"/>
    <w:rsid w:val="00E32580"/>
    <w:rsid w:val="00E33356"/>
    <w:rsid w:val="00E33A7A"/>
    <w:rsid w:val="00E3550B"/>
    <w:rsid w:val="00E35D6D"/>
    <w:rsid w:val="00E36A18"/>
    <w:rsid w:val="00E377AD"/>
    <w:rsid w:val="00E37B90"/>
    <w:rsid w:val="00E37E97"/>
    <w:rsid w:val="00E40D51"/>
    <w:rsid w:val="00E415C8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6FF"/>
    <w:rsid w:val="00E57A55"/>
    <w:rsid w:val="00E60543"/>
    <w:rsid w:val="00E6067C"/>
    <w:rsid w:val="00E62568"/>
    <w:rsid w:val="00E63CBD"/>
    <w:rsid w:val="00E64D23"/>
    <w:rsid w:val="00E66412"/>
    <w:rsid w:val="00E6719B"/>
    <w:rsid w:val="00E70CA9"/>
    <w:rsid w:val="00E71A02"/>
    <w:rsid w:val="00E71CC2"/>
    <w:rsid w:val="00E7260E"/>
    <w:rsid w:val="00E729C6"/>
    <w:rsid w:val="00E72BF8"/>
    <w:rsid w:val="00E739F8"/>
    <w:rsid w:val="00E74303"/>
    <w:rsid w:val="00E74434"/>
    <w:rsid w:val="00E746A7"/>
    <w:rsid w:val="00E75FEF"/>
    <w:rsid w:val="00E76BEB"/>
    <w:rsid w:val="00E77DC2"/>
    <w:rsid w:val="00E81213"/>
    <w:rsid w:val="00E82F9D"/>
    <w:rsid w:val="00E831BE"/>
    <w:rsid w:val="00E843D5"/>
    <w:rsid w:val="00E85229"/>
    <w:rsid w:val="00E85B2F"/>
    <w:rsid w:val="00E86F55"/>
    <w:rsid w:val="00E905B1"/>
    <w:rsid w:val="00E907FE"/>
    <w:rsid w:val="00E90875"/>
    <w:rsid w:val="00E90C03"/>
    <w:rsid w:val="00E933C7"/>
    <w:rsid w:val="00E9396A"/>
    <w:rsid w:val="00E94D12"/>
    <w:rsid w:val="00EA16E9"/>
    <w:rsid w:val="00EA2E6B"/>
    <w:rsid w:val="00EA3770"/>
    <w:rsid w:val="00EA629F"/>
    <w:rsid w:val="00EA670B"/>
    <w:rsid w:val="00EA7BF0"/>
    <w:rsid w:val="00EB04D6"/>
    <w:rsid w:val="00EB2D27"/>
    <w:rsid w:val="00EB38A9"/>
    <w:rsid w:val="00EB3950"/>
    <w:rsid w:val="00EB5192"/>
    <w:rsid w:val="00EB53F4"/>
    <w:rsid w:val="00EB6043"/>
    <w:rsid w:val="00EB6144"/>
    <w:rsid w:val="00EB697F"/>
    <w:rsid w:val="00EB6A55"/>
    <w:rsid w:val="00EC13C3"/>
    <w:rsid w:val="00EC1943"/>
    <w:rsid w:val="00EC4D24"/>
    <w:rsid w:val="00EC4F6C"/>
    <w:rsid w:val="00EC6D1D"/>
    <w:rsid w:val="00EC7A55"/>
    <w:rsid w:val="00EC7B53"/>
    <w:rsid w:val="00ED0C5D"/>
    <w:rsid w:val="00ED4502"/>
    <w:rsid w:val="00ED5F9F"/>
    <w:rsid w:val="00ED6693"/>
    <w:rsid w:val="00EE1231"/>
    <w:rsid w:val="00EE15C4"/>
    <w:rsid w:val="00EE1A84"/>
    <w:rsid w:val="00EE3799"/>
    <w:rsid w:val="00EE3DDB"/>
    <w:rsid w:val="00EE5820"/>
    <w:rsid w:val="00EF0570"/>
    <w:rsid w:val="00EF0B3E"/>
    <w:rsid w:val="00EF272A"/>
    <w:rsid w:val="00EF2DEE"/>
    <w:rsid w:val="00EF642C"/>
    <w:rsid w:val="00EF689C"/>
    <w:rsid w:val="00EF72FE"/>
    <w:rsid w:val="00EF7887"/>
    <w:rsid w:val="00F00620"/>
    <w:rsid w:val="00F020E2"/>
    <w:rsid w:val="00F021F2"/>
    <w:rsid w:val="00F077A4"/>
    <w:rsid w:val="00F104B0"/>
    <w:rsid w:val="00F10A08"/>
    <w:rsid w:val="00F12113"/>
    <w:rsid w:val="00F12CFD"/>
    <w:rsid w:val="00F133D2"/>
    <w:rsid w:val="00F1600F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4937"/>
    <w:rsid w:val="00F44946"/>
    <w:rsid w:val="00F451E5"/>
    <w:rsid w:val="00F475B5"/>
    <w:rsid w:val="00F50373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915"/>
    <w:rsid w:val="00F66BFD"/>
    <w:rsid w:val="00F714F2"/>
    <w:rsid w:val="00F72697"/>
    <w:rsid w:val="00F742B2"/>
    <w:rsid w:val="00F7568A"/>
    <w:rsid w:val="00F75868"/>
    <w:rsid w:val="00F76918"/>
    <w:rsid w:val="00F76B2B"/>
    <w:rsid w:val="00F81FF6"/>
    <w:rsid w:val="00F8307B"/>
    <w:rsid w:val="00F84B70"/>
    <w:rsid w:val="00F85E22"/>
    <w:rsid w:val="00F86065"/>
    <w:rsid w:val="00F8664E"/>
    <w:rsid w:val="00F90B99"/>
    <w:rsid w:val="00F90E2D"/>
    <w:rsid w:val="00F91033"/>
    <w:rsid w:val="00F91333"/>
    <w:rsid w:val="00F92D1E"/>
    <w:rsid w:val="00F93C82"/>
    <w:rsid w:val="00F94F2D"/>
    <w:rsid w:val="00F97262"/>
    <w:rsid w:val="00F97E5F"/>
    <w:rsid w:val="00FA0C27"/>
    <w:rsid w:val="00FA12FA"/>
    <w:rsid w:val="00FA19BA"/>
    <w:rsid w:val="00FA1BD9"/>
    <w:rsid w:val="00FA3B2C"/>
    <w:rsid w:val="00FA4D10"/>
    <w:rsid w:val="00FA57A9"/>
    <w:rsid w:val="00FA593F"/>
    <w:rsid w:val="00FB2D03"/>
    <w:rsid w:val="00FB3953"/>
    <w:rsid w:val="00FB49BF"/>
    <w:rsid w:val="00FB57FF"/>
    <w:rsid w:val="00FB71BE"/>
    <w:rsid w:val="00FC008B"/>
    <w:rsid w:val="00FC0E1A"/>
    <w:rsid w:val="00FC42A3"/>
    <w:rsid w:val="00FC4AED"/>
    <w:rsid w:val="00FC6102"/>
    <w:rsid w:val="00FD0DDC"/>
    <w:rsid w:val="00FD24CB"/>
    <w:rsid w:val="00FD2A3E"/>
    <w:rsid w:val="00FD3CE9"/>
    <w:rsid w:val="00FD5194"/>
    <w:rsid w:val="00FD5D27"/>
    <w:rsid w:val="00FD638A"/>
    <w:rsid w:val="00FD6D28"/>
    <w:rsid w:val="00FD6E44"/>
    <w:rsid w:val="00FE0682"/>
    <w:rsid w:val="00FE149F"/>
    <w:rsid w:val="00FE3675"/>
    <w:rsid w:val="00FE460C"/>
    <w:rsid w:val="00FE7062"/>
    <w:rsid w:val="00FF0B17"/>
    <w:rsid w:val="00FF0E36"/>
    <w:rsid w:val="00FF1308"/>
    <w:rsid w:val="00FF241D"/>
    <w:rsid w:val="00FF36BA"/>
    <w:rsid w:val="00FF5808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D19597183E0E3DF3F3537CE9B0803F804F224D5A86151DDE8ECABE47CB4736E8552D54EBE3B8AF6AC6D765535666D739E7F8FE10DF4A7CZ2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2E17-5152-40A5-A486-A9978F4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11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25171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714</cp:revision>
  <cp:lastPrinted>2021-06-17T12:33:00Z</cp:lastPrinted>
  <dcterms:created xsi:type="dcterms:W3CDTF">2017-02-21T14:55:00Z</dcterms:created>
  <dcterms:modified xsi:type="dcterms:W3CDTF">2021-11-16T07:56:00Z</dcterms:modified>
</cp:coreProperties>
</file>