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B1" w:rsidRDefault="00290CB1" w:rsidP="00290CB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8D9" w:rsidRPr="00453EEA" w:rsidRDefault="00AC48D9" w:rsidP="00290CB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E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290CB1" w:rsidRDefault="00AC48D9" w:rsidP="00290CB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EE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Pr="00453EEA">
        <w:rPr>
          <w:rFonts w:ascii="Times New Roman" w:hAnsi="Times New Roman" w:cs="Times New Roman"/>
          <w:b/>
          <w:bCs/>
          <w:sz w:val="28"/>
          <w:szCs w:val="28"/>
        </w:rPr>
        <w:t xml:space="preserve">проекту областного закона Ленинградской области </w:t>
      </w:r>
    </w:p>
    <w:p w:rsidR="00290CB1" w:rsidRDefault="00AC48D9" w:rsidP="00290CB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EEA">
        <w:rPr>
          <w:rFonts w:ascii="Times New Roman" w:hAnsi="Times New Roman" w:cs="Times New Roman"/>
          <w:b/>
          <w:bCs/>
          <w:sz w:val="28"/>
          <w:szCs w:val="28"/>
        </w:rPr>
        <w:t xml:space="preserve">«Об областном бюджете Ленинградской области на 2019 год </w:t>
      </w:r>
    </w:p>
    <w:p w:rsidR="00AC48D9" w:rsidRPr="00453EEA" w:rsidRDefault="00AC48D9" w:rsidP="00290CB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2020 и 2021 годов»</w:t>
      </w:r>
      <w:r w:rsidRPr="00453E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8D9" w:rsidRPr="001D1140" w:rsidRDefault="00AC48D9" w:rsidP="00AC48D9">
      <w:pPr>
        <w:tabs>
          <w:tab w:val="left" w:pos="-709"/>
        </w:tabs>
        <w:spacing w:after="0"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290CB1" w:rsidRPr="001D1140" w:rsidRDefault="00290CB1" w:rsidP="00AC48D9">
      <w:pPr>
        <w:tabs>
          <w:tab w:val="left" w:pos="-709"/>
        </w:tabs>
        <w:spacing w:after="0"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290CB1" w:rsidRPr="001D1140" w:rsidRDefault="00290CB1" w:rsidP="00AC48D9">
      <w:pPr>
        <w:tabs>
          <w:tab w:val="left" w:pos="-709"/>
        </w:tabs>
        <w:spacing w:after="0" w:line="240" w:lineRule="auto"/>
        <w:ind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C48D9" w:rsidRPr="00453EEA" w:rsidRDefault="00AC48D9" w:rsidP="00AC48D9">
      <w:pPr>
        <w:tabs>
          <w:tab w:val="left" w:pos="-709"/>
        </w:tabs>
        <w:spacing w:after="0" w:line="240" w:lineRule="auto"/>
        <w:ind w:hanging="709"/>
        <w:contextualSpacing/>
        <w:rPr>
          <w:rFonts w:ascii="Times New Roman" w:hAnsi="Times New Roman" w:cs="Times New Roman"/>
          <w:sz w:val="26"/>
          <w:szCs w:val="26"/>
        </w:rPr>
      </w:pPr>
      <w:r w:rsidRPr="00453EEA">
        <w:rPr>
          <w:rFonts w:ascii="Times New Roman" w:hAnsi="Times New Roman" w:cs="Times New Roman"/>
          <w:sz w:val="26"/>
          <w:szCs w:val="26"/>
        </w:rPr>
        <w:t>Ленинградская область,</w:t>
      </w:r>
      <w:r w:rsidRPr="00453EE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</w:t>
      </w:r>
    </w:p>
    <w:p w:rsidR="00AC48D9" w:rsidRPr="00453EEA" w:rsidRDefault="00AC48D9" w:rsidP="00AC48D9">
      <w:pPr>
        <w:tabs>
          <w:tab w:val="left" w:pos="-709"/>
        </w:tabs>
        <w:spacing w:after="0" w:line="240" w:lineRule="auto"/>
        <w:ind w:hanging="709"/>
        <w:contextualSpacing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53EEA">
        <w:rPr>
          <w:rFonts w:ascii="Times New Roman" w:hAnsi="Times New Roman" w:cs="Times New Roman"/>
          <w:bCs/>
          <w:sz w:val="26"/>
          <w:szCs w:val="26"/>
        </w:rPr>
        <w:t>Волховский</w:t>
      </w:r>
      <w:proofErr w:type="spellEnd"/>
      <w:r w:rsidRPr="00453EEA">
        <w:rPr>
          <w:rFonts w:ascii="Times New Roman" w:hAnsi="Times New Roman" w:cs="Times New Roman"/>
          <w:bCs/>
          <w:sz w:val="26"/>
          <w:szCs w:val="26"/>
        </w:rPr>
        <w:t xml:space="preserve"> район, </w:t>
      </w:r>
      <w:proofErr w:type="gramStart"/>
      <w:r w:rsidRPr="00453EEA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453EEA">
        <w:rPr>
          <w:rFonts w:ascii="Times New Roman" w:hAnsi="Times New Roman" w:cs="Times New Roman"/>
          <w:bCs/>
          <w:sz w:val="26"/>
          <w:szCs w:val="26"/>
        </w:rPr>
        <w:t>. Старая Ладога</w:t>
      </w:r>
    </w:p>
    <w:p w:rsidR="00AC48D9" w:rsidRDefault="00AC48D9" w:rsidP="00AC48D9">
      <w:pPr>
        <w:tabs>
          <w:tab w:val="left" w:pos="-709"/>
        </w:tabs>
        <w:spacing w:after="0" w:line="240" w:lineRule="auto"/>
        <w:ind w:right="-143" w:hanging="709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453EEA">
        <w:rPr>
          <w:rFonts w:ascii="Times New Roman" w:hAnsi="Times New Roman" w:cs="Times New Roman"/>
          <w:bCs/>
          <w:sz w:val="26"/>
          <w:szCs w:val="26"/>
        </w:rPr>
        <w:t xml:space="preserve">ул. Советская, д.1,  </w:t>
      </w:r>
    </w:p>
    <w:p w:rsidR="00AC48D9" w:rsidRPr="00453EEA" w:rsidRDefault="00AC48D9" w:rsidP="00AC48D9">
      <w:pPr>
        <w:tabs>
          <w:tab w:val="left" w:pos="-709"/>
        </w:tabs>
        <w:spacing w:after="0" w:line="240" w:lineRule="auto"/>
        <w:ind w:right="-143" w:hanging="709"/>
        <w:contextualSpacing/>
        <w:rPr>
          <w:rFonts w:ascii="Times New Roman" w:hAnsi="Times New Roman" w:cs="Times New Roman"/>
          <w:sz w:val="26"/>
          <w:szCs w:val="26"/>
        </w:rPr>
      </w:pPr>
      <w:r w:rsidRPr="00453EEA">
        <w:rPr>
          <w:rFonts w:ascii="Times New Roman" w:hAnsi="Times New Roman" w:cs="Times New Roman"/>
          <w:bCs/>
          <w:sz w:val="26"/>
          <w:szCs w:val="26"/>
        </w:rPr>
        <w:t xml:space="preserve">МБУДОКС ИДЦ «Старая Ладога»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453EEA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Pr="00453EEA">
        <w:rPr>
          <w:rFonts w:ascii="Times New Roman" w:hAnsi="Times New Roman" w:cs="Times New Roman"/>
          <w:sz w:val="26"/>
          <w:szCs w:val="26"/>
        </w:rPr>
        <w:t xml:space="preserve"> 7 ноября 2018 года 11:00  </w:t>
      </w:r>
    </w:p>
    <w:p w:rsidR="00AC48D9" w:rsidRPr="001D1140" w:rsidRDefault="00AC48D9" w:rsidP="00290CB1">
      <w:pPr>
        <w:tabs>
          <w:tab w:val="left" w:pos="-709"/>
        </w:tabs>
        <w:spacing w:after="0" w:line="240" w:lineRule="auto"/>
        <w:ind w:right="-143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9D17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CB1" w:rsidRPr="001D1140" w:rsidRDefault="00290CB1" w:rsidP="00290CB1">
      <w:pPr>
        <w:tabs>
          <w:tab w:val="left" w:pos="-709"/>
        </w:tabs>
        <w:spacing w:after="0" w:line="240" w:lineRule="auto"/>
        <w:ind w:right="-143" w:hanging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C48D9" w:rsidRPr="001D1140" w:rsidRDefault="00AC48D9" w:rsidP="00AC48D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90CB1" w:rsidRPr="001D1140" w:rsidRDefault="00290CB1" w:rsidP="00AC48D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3685"/>
        <w:gridCol w:w="4961"/>
      </w:tblGrid>
      <w:tr w:rsidR="00AC48D9" w:rsidRPr="00CA020F" w:rsidTr="00337923">
        <w:tc>
          <w:tcPr>
            <w:tcW w:w="1702" w:type="dxa"/>
          </w:tcPr>
          <w:p w:rsidR="00AC48D9" w:rsidRPr="00CA020F" w:rsidRDefault="00AC48D9" w:rsidP="0033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685" w:type="dxa"/>
          </w:tcPr>
          <w:p w:rsidR="00AC48D9" w:rsidRPr="00CA020F" w:rsidRDefault="00AC48D9" w:rsidP="0033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4961" w:type="dxa"/>
          </w:tcPr>
          <w:p w:rsidR="00AC48D9" w:rsidRPr="00CA020F" w:rsidRDefault="00AC48D9" w:rsidP="0033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AC48D9" w:rsidRPr="00CA020F" w:rsidTr="00337923">
        <w:tc>
          <w:tcPr>
            <w:tcW w:w="1702" w:type="dxa"/>
          </w:tcPr>
          <w:p w:rsidR="00AC48D9" w:rsidRPr="00CA020F" w:rsidRDefault="00AC48D9" w:rsidP="003379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11:00 – 11:05</w:t>
            </w:r>
          </w:p>
        </w:tc>
        <w:tc>
          <w:tcPr>
            <w:tcW w:w="3685" w:type="dxa"/>
          </w:tcPr>
          <w:p w:rsidR="00AC48D9" w:rsidRPr="00CA020F" w:rsidRDefault="00AC48D9" w:rsidP="00290C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4961" w:type="dxa"/>
          </w:tcPr>
          <w:p w:rsidR="00AC48D9" w:rsidRPr="00CA020F" w:rsidRDefault="00AC48D9" w:rsidP="00901B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AC48D9" w:rsidRPr="00CA020F" w:rsidRDefault="00AC48D9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01B5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Правительства Ленинградской области  –  председатель комитета финансов</w:t>
            </w:r>
          </w:p>
          <w:p w:rsidR="00AC48D9" w:rsidRPr="00CA020F" w:rsidRDefault="00AC48D9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8D9" w:rsidRPr="00CA020F" w:rsidTr="00337923">
        <w:tc>
          <w:tcPr>
            <w:tcW w:w="1702" w:type="dxa"/>
          </w:tcPr>
          <w:p w:rsidR="00AC48D9" w:rsidRPr="00CA020F" w:rsidRDefault="00AC48D9" w:rsidP="003379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11:05 – 11:10</w:t>
            </w:r>
          </w:p>
        </w:tc>
        <w:tc>
          <w:tcPr>
            <w:tcW w:w="3685" w:type="dxa"/>
          </w:tcPr>
          <w:p w:rsidR="00AC48D9" w:rsidRPr="00CA020F" w:rsidRDefault="00AC48D9" w:rsidP="00290C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4961" w:type="dxa"/>
          </w:tcPr>
          <w:p w:rsidR="00AC48D9" w:rsidRPr="00CA020F" w:rsidRDefault="00AC48D9" w:rsidP="0090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A02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Белицкий</w:t>
            </w:r>
            <w:proofErr w:type="spellEnd"/>
            <w:r w:rsidRPr="00CA02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Александр </w:t>
            </w:r>
            <w:proofErr w:type="spellStart"/>
            <w:r w:rsidRPr="00CA02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Мефодьевич</w:t>
            </w:r>
            <w:proofErr w:type="spellEnd"/>
            <w:r w:rsidRPr="00CA02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C48D9" w:rsidRPr="00CA020F" w:rsidRDefault="00AC48D9" w:rsidP="0090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01B5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proofErr w:type="gramStart"/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Волховского</w:t>
            </w:r>
            <w:proofErr w:type="spellEnd"/>
            <w:proofErr w:type="gramEnd"/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Pr="00CA020F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AC48D9" w:rsidRPr="00CA020F" w:rsidRDefault="00AC48D9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8D9" w:rsidRPr="00CA020F" w:rsidTr="00337923">
        <w:tc>
          <w:tcPr>
            <w:tcW w:w="1702" w:type="dxa"/>
          </w:tcPr>
          <w:p w:rsidR="00AC48D9" w:rsidRPr="00CA020F" w:rsidRDefault="00AC48D9" w:rsidP="003379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11:10 – 12:10</w:t>
            </w:r>
          </w:p>
        </w:tc>
        <w:tc>
          <w:tcPr>
            <w:tcW w:w="3685" w:type="dxa"/>
          </w:tcPr>
          <w:p w:rsidR="00290CB1" w:rsidRPr="001D1140" w:rsidRDefault="00AC48D9" w:rsidP="00290C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проекте областного закона Ленинградской области </w:t>
            </w:r>
          </w:p>
          <w:p w:rsidR="00290CB1" w:rsidRPr="001D1140" w:rsidRDefault="00AC48D9" w:rsidP="00290C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«Об областном бюджете Ленинградской области </w:t>
            </w:r>
          </w:p>
          <w:p w:rsidR="00AC48D9" w:rsidRPr="00290CB1" w:rsidRDefault="00AC48D9" w:rsidP="00290C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>на 2019 год и на плановый период 2020 и 2021 годов»</w:t>
            </w:r>
          </w:p>
          <w:p w:rsidR="00290CB1" w:rsidRPr="00290CB1" w:rsidRDefault="00290CB1" w:rsidP="00290C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AC48D9" w:rsidRPr="00CA020F" w:rsidRDefault="00AC48D9" w:rsidP="00901B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AC48D9" w:rsidRPr="00CA020F" w:rsidRDefault="00AC48D9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01B5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AC48D9" w:rsidRPr="00CA020F" w:rsidTr="00337923">
        <w:tc>
          <w:tcPr>
            <w:tcW w:w="1702" w:type="dxa"/>
          </w:tcPr>
          <w:p w:rsidR="00AC48D9" w:rsidRPr="00CA020F" w:rsidRDefault="00AC48D9" w:rsidP="0033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12:10 – 12:20</w:t>
            </w:r>
          </w:p>
        </w:tc>
        <w:tc>
          <w:tcPr>
            <w:tcW w:w="3685" w:type="dxa"/>
          </w:tcPr>
          <w:p w:rsidR="00290CB1" w:rsidRPr="001D1140" w:rsidRDefault="00AC48D9" w:rsidP="00290C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проекте областного закона Ленинградской области </w:t>
            </w:r>
          </w:p>
          <w:p w:rsidR="00290CB1" w:rsidRPr="001D1140" w:rsidRDefault="00AC48D9" w:rsidP="00290C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«Об областном бюджете Ленинградской области </w:t>
            </w:r>
          </w:p>
          <w:p w:rsidR="00AC48D9" w:rsidRPr="00290CB1" w:rsidRDefault="00AC48D9" w:rsidP="00290C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>на 2019 год и на плановый период 2020 и 2021 годов»</w:t>
            </w:r>
          </w:p>
          <w:p w:rsidR="00290CB1" w:rsidRPr="00290CB1" w:rsidRDefault="00290CB1" w:rsidP="00290C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AC48D9" w:rsidRPr="00CA020F" w:rsidRDefault="00AC48D9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20F">
              <w:rPr>
                <w:rFonts w:ascii="Times New Roman" w:hAnsi="Times New Roman" w:cs="Times New Roman"/>
                <w:b/>
                <w:sz w:val="26"/>
                <w:szCs w:val="26"/>
              </w:rPr>
              <w:t>Пустотин</w:t>
            </w:r>
            <w:proofErr w:type="spellEnd"/>
            <w:r w:rsidRPr="00CA02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Николай Иванович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48D9" w:rsidRPr="00CA020F" w:rsidRDefault="00AC48D9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01B5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Законодательного собрания Ленинградской области </w:t>
            </w:r>
          </w:p>
          <w:p w:rsidR="00AC48D9" w:rsidRPr="00CA020F" w:rsidRDefault="00AC48D9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8D9" w:rsidRPr="00CA020F" w:rsidTr="00337923">
        <w:tc>
          <w:tcPr>
            <w:tcW w:w="1702" w:type="dxa"/>
          </w:tcPr>
          <w:p w:rsidR="00AC48D9" w:rsidRPr="00CA020F" w:rsidRDefault="00AC48D9" w:rsidP="00E108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="00E108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0 – 12:</w:t>
            </w:r>
            <w:r w:rsidR="00E108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290CB1" w:rsidRPr="00290CB1" w:rsidRDefault="00290CB1" w:rsidP="00290C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проекте областного закона Ленинградской области </w:t>
            </w:r>
          </w:p>
          <w:p w:rsidR="00290CB1" w:rsidRPr="00290CB1" w:rsidRDefault="00290CB1" w:rsidP="00290C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«Об областном бюджете Ленинградской области </w:t>
            </w:r>
          </w:p>
          <w:p w:rsidR="00290CB1" w:rsidRPr="00290CB1" w:rsidRDefault="00290CB1" w:rsidP="00290CB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>на 2019 год и на плановый период 2020 и 2021 годов»</w:t>
            </w:r>
          </w:p>
          <w:p w:rsidR="00290CB1" w:rsidRPr="00290CB1" w:rsidRDefault="00290CB1" w:rsidP="00290C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AC48D9" w:rsidRPr="00CA020F" w:rsidRDefault="00AC48D9" w:rsidP="0090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02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Ляхова Марина Александровна</w:t>
            </w:r>
            <w:r w:rsidRPr="00CA0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C48D9" w:rsidRPr="00CA020F" w:rsidRDefault="00AC48D9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01B5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Контрольно-счетной палаты Ленинградской области   </w:t>
            </w:r>
          </w:p>
          <w:p w:rsidR="00AC48D9" w:rsidRPr="00CA020F" w:rsidRDefault="00AC48D9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140" w:rsidRPr="00CA020F" w:rsidTr="00337923">
        <w:tc>
          <w:tcPr>
            <w:tcW w:w="1702" w:type="dxa"/>
          </w:tcPr>
          <w:p w:rsidR="001D1140" w:rsidRPr="00CA020F" w:rsidRDefault="001D1140" w:rsidP="001D1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0 – 12: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85" w:type="dxa"/>
          </w:tcPr>
          <w:p w:rsidR="001D1140" w:rsidRPr="00290CB1" w:rsidRDefault="001D1140" w:rsidP="008A211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проекте областного закона Ленинградской области </w:t>
            </w:r>
          </w:p>
          <w:p w:rsidR="001D1140" w:rsidRPr="00290CB1" w:rsidRDefault="001D1140" w:rsidP="008A211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«Об областном бюджете Ленинградской области </w:t>
            </w:r>
          </w:p>
          <w:p w:rsidR="001D1140" w:rsidRPr="00290CB1" w:rsidRDefault="001D1140" w:rsidP="008A211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>на 2019 год и на плановый период 2020 и 2021 годов»</w:t>
            </w:r>
          </w:p>
          <w:p w:rsidR="001D1140" w:rsidRPr="00CA020F" w:rsidRDefault="001D1140" w:rsidP="008A2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D1140" w:rsidRPr="00CA020F" w:rsidRDefault="001D1140" w:rsidP="001D1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Пункина</w:t>
            </w:r>
            <w:proofErr w:type="spellEnd"/>
            <w:r w:rsidRPr="00CA02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Лариса Максимовна</w:t>
            </w:r>
            <w:bookmarkStart w:id="0" w:name="_GoBack"/>
            <w:bookmarkEnd w:id="0"/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1140" w:rsidRPr="00CA020F" w:rsidRDefault="001D1140" w:rsidP="001D1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постоянной комиссии по бюджету и налогам 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Законодательного собрания Ленинградской области </w:t>
            </w:r>
          </w:p>
          <w:p w:rsidR="001D1140" w:rsidRPr="00CA020F" w:rsidRDefault="001D1140" w:rsidP="00901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D1140" w:rsidRPr="00CA020F" w:rsidTr="00337923">
        <w:tc>
          <w:tcPr>
            <w:tcW w:w="1702" w:type="dxa"/>
          </w:tcPr>
          <w:p w:rsidR="001D1140" w:rsidRPr="00CA020F" w:rsidRDefault="001D1140" w:rsidP="001D1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685" w:type="dxa"/>
          </w:tcPr>
          <w:p w:rsidR="001D1140" w:rsidRPr="00290CB1" w:rsidRDefault="001D1140" w:rsidP="001D114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проекте областного закона Ленинградской области </w:t>
            </w:r>
          </w:p>
          <w:p w:rsidR="001D1140" w:rsidRPr="00290CB1" w:rsidRDefault="001D1140" w:rsidP="001D114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«Об областном бюджете Ленинградской области </w:t>
            </w:r>
          </w:p>
          <w:p w:rsidR="001D1140" w:rsidRPr="00290CB1" w:rsidRDefault="001D1140" w:rsidP="001D114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>на 2019 год и на плановый период 2020 и 2021 годов»</w:t>
            </w:r>
          </w:p>
          <w:p w:rsidR="001D1140" w:rsidRPr="00CA020F" w:rsidRDefault="001D1140" w:rsidP="00290C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D1140" w:rsidRPr="00CA020F" w:rsidRDefault="001D1140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/>
                <w:sz w:val="26"/>
                <w:szCs w:val="26"/>
              </w:rPr>
              <w:t>Трусов Юрий Васильевич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1140" w:rsidRDefault="001D1140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палаты Ленинградской области </w:t>
            </w:r>
          </w:p>
          <w:p w:rsidR="001D1140" w:rsidRPr="00CA020F" w:rsidRDefault="001D1140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140" w:rsidRPr="00CA020F" w:rsidTr="00337923">
        <w:tc>
          <w:tcPr>
            <w:tcW w:w="1702" w:type="dxa"/>
          </w:tcPr>
          <w:p w:rsidR="001D1140" w:rsidRPr="00CA020F" w:rsidRDefault="001D1140" w:rsidP="001D1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685" w:type="dxa"/>
          </w:tcPr>
          <w:p w:rsidR="001D1140" w:rsidRPr="00CA020F" w:rsidRDefault="001D1140" w:rsidP="00290C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Биржа труда: опыт, достижения, перспективы</w:t>
            </w:r>
          </w:p>
        </w:tc>
        <w:tc>
          <w:tcPr>
            <w:tcW w:w="4961" w:type="dxa"/>
          </w:tcPr>
          <w:p w:rsidR="001D1140" w:rsidRPr="00CA020F" w:rsidRDefault="001D1140" w:rsidP="00901B5D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20F">
              <w:rPr>
                <w:rFonts w:ascii="Times New Roman" w:hAnsi="Times New Roman" w:cs="Times New Roman"/>
                <w:b/>
                <w:sz w:val="26"/>
                <w:szCs w:val="26"/>
              </w:rPr>
              <w:t>Брицун</w:t>
            </w:r>
            <w:proofErr w:type="spellEnd"/>
            <w:r w:rsidRPr="00CA02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 Викторович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1140" w:rsidRDefault="001D1140" w:rsidP="00901B5D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комитета по труду 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занятости населения Ленинградской области  </w:t>
            </w:r>
          </w:p>
          <w:p w:rsidR="001D1140" w:rsidRPr="00CA020F" w:rsidRDefault="001D1140" w:rsidP="00901B5D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140" w:rsidRPr="00CA020F" w:rsidTr="00337923">
        <w:tc>
          <w:tcPr>
            <w:tcW w:w="1702" w:type="dxa"/>
          </w:tcPr>
          <w:p w:rsidR="001D1140" w:rsidRPr="00CA020F" w:rsidRDefault="001D1140" w:rsidP="001D1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– 13: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685" w:type="dxa"/>
          </w:tcPr>
          <w:p w:rsidR="001D1140" w:rsidRPr="00CA020F" w:rsidRDefault="001D1140" w:rsidP="00290CB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О новом подходе в реализации государственной политики по поддержке малого и среднего бизнеса до 2024 года в соответствии с национальным проектом «Малое и среднее предпринимательство и поддержка индивидуальной предпринимательской инициативы</w:t>
            </w:r>
          </w:p>
          <w:p w:rsidR="001D1140" w:rsidRPr="00CA020F" w:rsidRDefault="001D1140" w:rsidP="00290CB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D1140" w:rsidRPr="00CA020F" w:rsidRDefault="001D1140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/>
                <w:sz w:val="26"/>
                <w:szCs w:val="26"/>
              </w:rPr>
              <w:t>Толмачева Анастасия Евгеньевна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1140" w:rsidRPr="00CA020F" w:rsidRDefault="001D1140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по развитию малого, среднего бизнеса и потребительского рынка  Ленинградской области</w:t>
            </w:r>
          </w:p>
        </w:tc>
      </w:tr>
      <w:tr w:rsidR="001D1140" w:rsidRPr="00CA020F" w:rsidTr="00337923">
        <w:tc>
          <w:tcPr>
            <w:tcW w:w="1702" w:type="dxa"/>
          </w:tcPr>
          <w:p w:rsidR="001D1140" w:rsidRPr="00CA020F" w:rsidRDefault="001D1140" w:rsidP="001D1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– 13: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5" w:type="dxa"/>
          </w:tcPr>
          <w:p w:rsidR="001D1140" w:rsidRPr="00CA020F" w:rsidRDefault="001D1140" w:rsidP="00290CB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туристическом кластере «Старая Ладога»  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1140" w:rsidRPr="00CA020F" w:rsidRDefault="001D1140" w:rsidP="00290CB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1D1140" w:rsidRPr="00CA020F" w:rsidRDefault="001D1140" w:rsidP="00901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Ермак Нина Олеговна</w:t>
            </w:r>
          </w:p>
          <w:p w:rsidR="001D1140" w:rsidRDefault="001D1140" w:rsidP="00901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образования «</w:t>
            </w:r>
            <w:proofErr w:type="spellStart"/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Староладожское</w:t>
            </w:r>
            <w:proofErr w:type="spellEnd"/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</w:t>
            </w:r>
          </w:p>
          <w:p w:rsidR="001D1140" w:rsidRPr="00CA020F" w:rsidRDefault="001D1140" w:rsidP="00901B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1140" w:rsidRPr="00CA020F" w:rsidTr="00337923">
        <w:tc>
          <w:tcPr>
            <w:tcW w:w="1702" w:type="dxa"/>
          </w:tcPr>
          <w:p w:rsidR="001D1140" w:rsidRPr="00CA020F" w:rsidRDefault="001D1140" w:rsidP="001D11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– 13: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5" w:type="dxa"/>
          </w:tcPr>
          <w:p w:rsidR="001D1140" w:rsidRPr="00AC48D9" w:rsidRDefault="001D1140" w:rsidP="00290CB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48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 Всероссийской неделе сбережений  </w:t>
            </w:r>
          </w:p>
        </w:tc>
        <w:tc>
          <w:tcPr>
            <w:tcW w:w="4961" w:type="dxa"/>
          </w:tcPr>
          <w:p w:rsidR="001D1140" w:rsidRDefault="001D1140" w:rsidP="00901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48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Калугин Александр Николаевич</w:t>
            </w:r>
          </w:p>
          <w:p w:rsidR="001D1140" w:rsidRPr="00AC48D9" w:rsidRDefault="001D1140" w:rsidP="00901B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представитель </w:t>
            </w:r>
            <w:r w:rsidRPr="00AC48D9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регионального консультационно-методического центра по Санкт-Петербургу и Ленинградской области по финансовой грамотности</w:t>
            </w:r>
          </w:p>
        </w:tc>
      </w:tr>
      <w:tr w:rsidR="001D1140" w:rsidRPr="00CA020F" w:rsidTr="00337923">
        <w:tc>
          <w:tcPr>
            <w:tcW w:w="1702" w:type="dxa"/>
          </w:tcPr>
          <w:p w:rsidR="001D1140" w:rsidRPr="00CA020F" w:rsidRDefault="001D1140" w:rsidP="009C5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13: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 – 13: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1D1140" w:rsidRPr="001D1140" w:rsidRDefault="001D1140" w:rsidP="00290CB1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обсуждение </w:t>
            </w: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проекта областного закона Ленинградской области </w:t>
            </w:r>
          </w:p>
          <w:p w:rsidR="001D1140" w:rsidRPr="001D1140" w:rsidRDefault="001D1140" w:rsidP="00290CB1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«Об областном бюджете Ленинградской области </w:t>
            </w:r>
          </w:p>
          <w:p w:rsidR="001D1140" w:rsidRPr="00CA020F" w:rsidRDefault="001D1140" w:rsidP="00290CB1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2019 год и на плановый период 2020 и 2021 годов» (ответы на вопросы </w:t>
            </w:r>
            <w:r w:rsidRPr="00CA020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присутствующих)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A020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61" w:type="dxa"/>
          </w:tcPr>
          <w:p w:rsidR="001D1140" w:rsidRPr="00CA020F" w:rsidRDefault="001D1140" w:rsidP="00337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C48D9" w:rsidRDefault="00AC48D9" w:rsidP="00AC48D9"/>
    <w:p w:rsidR="000F1BD9" w:rsidRDefault="000F1BD9"/>
    <w:sectPr w:rsidR="000F1BD9" w:rsidSect="0005212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9"/>
    <w:rsid w:val="000C29E9"/>
    <w:rsid w:val="000F1BD9"/>
    <w:rsid w:val="001D1140"/>
    <w:rsid w:val="002117A4"/>
    <w:rsid w:val="00290CB1"/>
    <w:rsid w:val="002D6F1E"/>
    <w:rsid w:val="00425B99"/>
    <w:rsid w:val="00607397"/>
    <w:rsid w:val="0062629F"/>
    <w:rsid w:val="00660BF5"/>
    <w:rsid w:val="006A7721"/>
    <w:rsid w:val="008A6BF4"/>
    <w:rsid w:val="008C5CAC"/>
    <w:rsid w:val="00901B5D"/>
    <w:rsid w:val="00942EF1"/>
    <w:rsid w:val="009C565E"/>
    <w:rsid w:val="00AC48D9"/>
    <w:rsid w:val="00AD4FD7"/>
    <w:rsid w:val="00E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D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AC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D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2117A4"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117A4"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2117A4"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F1E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F1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7A4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2117A4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2117A4"/>
    <w:rPr>
      <w:b/>
      <w:bCs/>
    </w:rPr>
  </w:style>
  <w:style w:type="table" w:styleId="a6">
    <w:name w:val="Table Grid"/>
    <w:basedOn w:val="a1"/>
    <w:uiPriority w:val="59"/>
    <w:rsid w:val="00AC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5</cp:revision>
  <cp:lastPrinted>2018-10-25T11:37:00Z</cp:lastPrinted>
  <dcterms:created xsi:type="dcterms:W3CDTF">2018-10-24T11:19:00Z</dcterms:created>
  <dcterms:modified xsi:type="dcterms:W3CDTF">2018-10-26T13:55:00Z</dcterms:modified>
</cp:coreProperties>
</file>